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28072D81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995BB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4</w:t>
      </w:r>
    </w:p>
    <w:p w14:paraId="6252BD35" w14:textId="5D73BE8F" w:rsidR="005903AC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президиума 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Общественного совета города Экибастуз</w:t>
      </w:r>
    </w:p>
    <w:p w14:paraId="1B318B53" w14:textId="77777777" w:rsidR="005903AC" w:rsidRP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13942DC6" w14:textId="77777777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09EC5AFF" w14:textId="77777777" w:rsidR="00D90877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  <w:p w14:paraId="5E7564C5" w14:textId="77777777" w:rsidR="00064291" w:rsidRPr="00064291" w:rsidRDefault="00064291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 w:rsidRPr="00064291">
              <w:rPr>
                <w:rFonts w:ascii="Arial" w:hAnsi="Arial" w:cs="Arial"/>
                <w:i/>
                <w:sz w:val="24"/>
                <w:szCs w:val="24"/>
                <w:lang w:val="kk-KZ"/>
              </w:rPr>
              <w:t>комната депутатов</w:t>
            </w:r>
          </w:p>
          <w:p w14:paraId="1E169DD5" w14:textId="545A41FC" w:rsidR="00064291" w:rsidRPr="00526D6A" w:rsidRDefault="00064291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4601" w:type="dxa"/>
          </w:tcPr>
          <w:p w14:paraId="513FB48E" w14:textId="77777777" w:rsidR="008C1042" w:rsidRDefault="008C1042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</w:p>
          <w:p w14:paraId="64B1AA1A" w14:textId="0186E406" w:rsidR="00D90877" w:rsidRPr="00A50FCF" w:rsidRDefault="00995BB3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="008C1042">
              <w:rPr>
                <w:rFonts w:ascii="Arial" w:hAnsi="Arial" w:cs="Arial"/>
                <w:i/>
                <w:sz w:val="24"/>
                <w:szCs w:val="24"/>
                <w:lang w:val="kk-KZ"/>
              </w:rPr>
              <w:t>3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июня </w:t>
            </w:r>
            <w:r w:rsidR="001043CE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2025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6F247C04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="001043CE">
              <w:rPr>
                <w:rFonts w:ascii="Arial" w:hAnsi="Arial" w:cs="Arial"/>
                <w:i/>
                <w:sz w:val="24"/>
                <w:szCs w:val="24"/>
                <w:lang w:val="kk-KZ"/>
              </w:rPr>
              <w:t>5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07A0B2B7" w14:textId="77777777" w:rsidR="00D90877" w:rsidRDefault="00D90877" w:rsidP="00D9087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78B1439" w14:textId="539334A4" w:rsidR="00EF3FE4" w:rsidRPr="00374EC1" w:rsidRDefault="00EF3FE4" w:rsidP="00160A5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тв</w:t>
      </w:r>
      <w:r w:rsid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20CD818A" w14:textId="48CA7428" w:rsidR="0027137A" w:rsidRPr="00374EC1" w:rsidRDefault="005903AC" w:rsidP="00160A5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374EC1" w:rsidRPr="00CE2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Мейрамова</w:t>
      </w:r>
      <w:r w:rsidR="00CE2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А.З.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Нигметжанова</w:t>
      </w:r>
      <w:r w:rsidR="00CE2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К., </w:t>
      </w:r>
      <w:bookmarkStart w:id="2" w:name="_Hlk191996573"/>
      <w:r w:rsidR="00CE2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Анисимов М.С., Каржасов К.Н</w:t>
      </w:r>
      <w:bookmarkEnd w:id="2"/>
      <w:r w:rsidR="00CE2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-члены президиума Общественного совета города Экибастуз.</w:t>
      </w:r>
    </w:p>
    <w:p w14:paraId="61059B84" w14:textId="6BEF1D9E" w:rsidR="00064291" w:rsidRPr="00064291" w:rsidRDefault="00374EC1" w:rsidP="00160A53">
      <w:pPr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Приглашен: </w:t>
      </w:r>
      <w:r w:rsidR="00995BB3"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Джаксыбаева Зейнеп Опабековна, руководитель ГУ «Отдел занятости и социальных программ акимата города Экибастуза»</w:t>
      </w:r>
      <w:r w:rsidR="00064291" w:rsidRP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  <w:r w:rsidR="00064291" w:rsidRP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</w:p>
    <w:p w14:paraId="134B77A1" w14:textId="2F2C0852" w:rsidR="00374EC1" w:rsidRPr="00374EC1" w:rsidRDefault="00374EC1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6EF4D00" w14:textId="77777777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55B7E06A" w14:textId="21301B09" w:rsidR="00995BB3" w:rsidRPr="00995BB3" w:rsidRDefault="00995BB3" w:rsidP="00995BB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Pr="00995BB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Проект решения </w:t>
      </w:r>
      <w:bookmarkStart w:id="3" w:name="_Hlk200027338"/>
      <w:bookmarkStart w:id="4" w:name="_Hlk200027218"/>
      <w:r w:rsidRPr="00995BB3">
        <w:rPr>
          <w:rFonts w:ascii="Times New Roman" w:eastAsia="Lucida Sans Unicode" w:hAnsi="Times New Roman" w:cs="Times New Roman"/>
          <w:sz w:val="28"/>
          <w:szCs w:val="28"/>
          <w:lang w:val="kk-KZ"/>
        </w:rPr>
        <w:t>«О внесении изменений в решение Экибастузского городского маслихата от 6 февраля 2024 года № 118/15 «Об определении размера и порядка оказания жилищной помощи в городе Экибастуз</w:t>
      </w:r>
      <w:bookmarkEnd w:id="3"/>
      <w:r w:rsidRPr="00995BB3">
        <w:rPr>
          <w:rFonts w:ascii="Times New Roman" w:eastAsia="Lucida Sans Unicode" w:hAnsi="Times New Roman" w:cs="Times New Roman"/>
          <w:sz w:val="28"/>
          <w:szCs w:val="28"/>
          <w:lang w:val="kk-KZ"/>
        </w:rPr>
        <w:t>».</w:t>
      </w:r>
    </w:p>
    <w:bookmarkEnd w:id="4"/>
    <w:p w14:paraId="3F13054A" w14:textId="77777777" w:rsidR="00995BB3" w:rsidRDefault="00995BB3" w:rsidP="000642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033D7F0" w14:textId="12F71327" w:rsidR="00995BB3" w:rsidRPr="00995BB3" w:rsidRDefault="00995BB3" w:rsidP="000642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вопросу повестки дня </w:t>
      </w:r>
      <w:r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Ж.Ж.,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председатель Общественного совета города Экибастуз сообщил, что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от </w:t>
      </w:r>
      <w:r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ГУ «Отдел занятости и социальных программ акимата города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Экибатуза» поступил</w:t>
      </w:r>
      <w:r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проект  НПА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решение Экибастузского городского маслихата от 6 февраля 2024 года № 118/15 «Об определении размера и порядка оказания жилищной помощи в городе Экибастуз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», который опубликован на портале «Открытые НПА», официальном сайте госуларственного учреждения и направлен  всем для ознакомления.</w:t>
      </w:r>
    </w:p>
    <w:p w14:paraId="500853B1" w14:textId="77777777" w:rsidR="00995BB3" w:rsidRDefault="00995BB3" w:rsidP="000642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2779334" w14:textId="427DA345" w:rsidR="000D363F" w:rsidRDefault="003B3B1F" w:rsidP="000642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995BB3" w:rsidRPr="00995BB3">
        <w:rPr>
          <w:rFonts w:ascii="Times New Roman" w:eastAsia="Lucida Sans Unicode" w:hAnsi="Times New Roman" w:cs="Times New Roman"/>
          <w:sz w:val="28"/>
          <w:szCs w:val="28"/>
          <w:lang w:val="kk-KZ"/>
        </w:rPr>
        <w:t>Джаксыбаев</w:t>
      </w:r>
      <w:r w:rsidR="00995BB3">
        <w:rPr>
          <w:rFonts w:ascii="Times New Roman" w:eastAsia="Lucida Sans Unicode" w:hAnsi="Times New Roman" w:cs="Times New Roman"/>
          <w:sz w:val="28"/>
          <w:szCs w:val="28"/>
          <w:lang w:val="kk-KZ"/>
        </w:rPr>
        <w:t>у</w:t>
      </w:r>
      <w:r w:rsidR="00995BB3" w:rsidRPr="00995BB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Зейнеп Опабековн</w:t>
      </w:r>
      <w:r w:rsidR="00995BB3">
        <w:rPr>
          <w:rFonts w:ascii="Times New Roman" w:eastAsia="Lucida Sans Unicode" w:hAnsi="Times New Roman" w:cs="Times New Roman"/>
          <w:sz w:val="28"/>
          <w:szCs w:val="28"/>
          <w:lang w:val="kk-KZ"/>
        </w:rPr>
        <w:t>у</w:t>
      </w:r>
      <w:r w:rsidR="00995BB3" w:rsidRPr="00995BB3">
        <w:rPr>
          <w:rFonts w:ascii="Times New Roman" w:eastAsia="Lucida Sans Unicode" w:hAnsi="Times New Roman" w:cs="Times New Roman"/>
          <w:sz w:val="28"/>
          <w:szCs w:val="28"/>
          <w:lang w:val="kk-KZ"/>
        </w:rPr>
        <w:t>, руководител</w:t>
      </w:r>
      <w:r w:rsidR="00995BB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я </w:t>
      </w:r>
      <w:r w:rsidR="00995BB3" w:rsidRPr="00995BB3">
        <w:rPr>
          <w:rFonts w:ascii="Times New Roman" w:eastAsia="Lucida Sans Unicode" w:hAnsi="Times New Roman" w:cs="Times New Roman"/>
          <w:sz w:val="28"/>
          <w:szCs w:val="28"/>
          <w:lang w:val="kk-KZ"/>
        </w:rPr>
        <w:t>ГУ «Отдел занятости и социальных программ акимата города Экибастуза»</w:t>
      </w:r>
      <w:r w:rsidR="000D363F" w:rsidRPr="000D363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</w:t>
      </w:r>
      <w:r w:rsidR="000D363F" w:rsidRPr="000D363F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текст доклад</w:t>
      </w:r>
      <w:r w:rsidR="001043CE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ов</w:t>
      </w:r>
      <w:r w:rsidR="000D363F" w:rsidRPr="000D363F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 xml:space="preserve"> прилага</w:t>
      </w:r>
      <w:r w:rsidR="001043CE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ю</w:t>
      </w:r>
      <w:r w:rsidR="000D363F" w:rsidRPr="000D363F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тся</w:t>
      </w:r>
      <w:r w:rsidR="000D363F" w:rsidRPr="000D363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4A06293A" w14:textId="50571000" w:rsidR="00131B35" w:rsidRDefault="00131B35" w:rsidP="000D363F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3D94FF2F" w14:textId="77777777" w:rsidR="005F3108" w:rsidRPr="00131B35" w:rsidRDefault="005F3108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696877D9" w14:textId="45E3BF64" w:rsidR="00131B35" w:rsidRDefault="003B3B1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</w:t>
      </w:r>
      <w:r w:rsidR="00131B35" w:rsidRP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лен</w:t>
      </w:r>
      <w:r w:rsid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131B35" w:rsidRP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президиума общественного совета</w:t>
      </w:r>
      <w:r w:rsid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единогласно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поддержал</w:t>
      </w:r>
      <w:r w:rsid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проект</w:t>
      </w:r>
      <w:r w:rsid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решения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и внес</w:t>
      </w:r>
      <w:r w:rsidR="001043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ли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предложение поддержать.</w:t>
      </w:r>
    </w:p>
    <w:p w14:paraId="6CC3B083" w14:textId="77777777" w:rsidR="006402AA" w:rsidRPr="00131B35" w:rsidRDefault="006402AA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7CAC19B" w14:textId="77777777" w:rsidR="00131B35" w:rsidRPr="00CE296C" w:rsidRDefault="00131B3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CE296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54B7783D" w14:textId="19A8B438" w:rsidR="00374EC1" w:rsidRDefault="00131B3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640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bookmarkStart w:id="5" w:name="_Hlk194392856"/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</w:t>
      </w:r>
      <w:r w:rsid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НПА </w:t>
      </w:r>
      <w:r w:rsidR="00995BB3" w:rsidRPr="00995BB3">
        <w:rPr>
          <w:rFonts w:ascii="Times New Roman" w:eastAsia="Lucida Sans Unicode" w:hAnsi="Times New Roman" w:cs="Times New Roman"/>
          <w:sz w:val="28"/>
          <w:szCs w:val="28"/>
          <w:lang w:val="kk-KZ"/>
        </w:rPr>
        <w:t>«О внесении изменений в решение Экибастузского городского маслихата от 6 февраля 2024 года № 118/15 «Об определении размера и порядка оказания жилищной помощи в городе Экибастуз»</w:t>
      </w:r>
      <w:r w:rsidR="00995BB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bookmarkEnd w:id="5"/>
    <w:p w14:paraId="73289F12" w14:textId="77777777" w:rsidR="001043CE" w:rsidRDefault="001043CE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D4BCEE0" w14:textId="77777777" w:rsidR="001043CE" w:rsidRPr="00131B35" w:rsidRDefault="001043CE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33894A8" w14:textId="77777777" w:rsidR="00131B35" w:rsidRDefault="00131B35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5864C5C" w14:textId="77777777" w:rsidR="00745E8E" w:rsidRDefault="00745E8E" w:rsidP="00CE296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CE296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5ABE0190" w:rsidR="00745E8E" w:rsidRPr="00745E8E" w:rsidRDefault="00745E8E" w:rsidP="00CE296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</w:t>
      </w:r>
      <w:r w:rsidR="00CE296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277F4AB1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6"/>
  </w:num>
  <w:num w:numId="3" w16cid:durableId="1799256693">
    <w:abstractNumId w:val="3"/>
  </w:num>
  <w:num w:numId="4" w16cid:durableId="799154899">
    <w:abstractNumId w:val="5"/>
  </w:num>
  <w:num w:numId="5" w16cid:durableId="1789154971">
    <w:abstractNumId w:val="7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35D88"/>
    <w:rsid w:val="00054A38"/>
    <w:rsid w:val="000616A4"/>
    <w:rsid w:val="00064291"/>
    <w:rsid w:val="00070FF8"/>
    <w:rsid w:val="000809BE"/>
    <w:rsid w:val="00090E7D"/>
    <w:rsid w:val="000A033B"/>
    <w:rsid w:val="000A247E"/>
    <w:rsid w:val="000D08C0"/>
    <w:rsid w:val="000D363F"/>
    <w:rsid w:val="000F6FE5"/>
    <w:rsid w:val="001043CE"/>
    <w:rsid w:val="00107927"/>
    <w:rsid w:val="00120313"/>
    <w:rsid w:val="00125AB4"/>
    <w:rsid w:val="00131B35"/>
    <w:rsid w:val="00132B97"/>
    <w:rsid w:val="00132D51"/>
    <w:rsid w:val="00154D5E"/>
    <w:rsid w:val="00160A53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7728"/>
    <w:rsid w:val="00342D02"/>
    <w:rsid w:val="00343379"/>
    <w:rsid w:val="0036000B"/>
    <w:rsid w:val="003608A8"/>
    <w:rsid w:val="00371E83"/>
    <w:rsid w:val="003725E7"/>
    <w:rsid w:val="0037461F"/>
    <w:rsid w:val="00374EC1"/>
    <w:rsid w:val="00395F87"/>
    <w:rsid w:val="003A532E"/>
    <w:rsid w:val="003A6D77"/>
    <w:rsid w:val="003A7A04"/>
    <w:rsid w:val="003B32AF"/>
    <w:rsid w:val="003B3B1F"/>
    <w:rsid w:val="003B50D9"/>
    <w:rsid w:val="003C1E24"/>
    <w:rsid w:val="003C34F8"/>
    <w:rsid w:val="003D7015"/>
    <w:rsid w:val="003E145C"/>
    <w:rsid w:val="0040255D"/>
    <w:rsid w:val="004066CE"/>
    <w:rsid w:val="00411630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EFE"/>
    <w:rsid w:val="005135C6"/>
    <w:rsid w:val="00515EF9"/>
    <w:rsid w:val="00516F40"/>
    <w:rsid w:val="005264F0"/>
    <w:rsid w:val="00527C9B"/>
    <w:rsid w:val="005333C4"/>
    <w:rsid w:val="0055044D"/>
    <w:rsid w:val="00551E56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2C96"/>
    <w:rsid w:val="005C5A4F"/>
    <w:rsid w:val="005C63D6"/>
    <w:rsid w:val="005D7AA7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402AA"/>
    <w:rsid w:val="0064281E"/>
    <w:rsid w:val="00646AAC"/>
    <w:rsid w:val="00653A5A"/>
    <w:rsid w:val="00655B9A"/>
    <w:rsid w:val="00692C98"/>
    <w:rsid w:val="00693979"/>
    <w:rsid w:val="00696614"/>
    <w:rsid w:val="006A75C2"/>
    <w:rsid w:val="006B776D"/>
    <w:rsid w:val="006C5A5E"/>
    <w:rsid w:val="006C6DD1"/>
    <w:rsid w:val="006D38C9"/>
    <w:rsid w:val="006E002E"/>
    <w:rsid w:val="006E38A4"/>
    <w:rsid w:val="006F0ED5"/>
    <w:rsid w:val="006F4A95"/>
    <w:rsid w:val="007320DE"/>
    <w:rsid w:val="00737B8E"/>
    <w:rsid w:val="00740A3F"/>
    <w:rsid w:val="007432B3"/>
    <w:rsid w:val="007448ED"/>
    <w:rsid w:val="00745A4F"/>
    <w:rsid w:val="00745E8E"/>
    <w:rsid w:val="00752801"/>
    <w:rsid w:val="007545FC"/>
    <w:rsid w:val="00796213"/>
    <w:rsid w:val="007B39E2"/>
    <w:rsid w:val="007B787C"/>
    <w:rsid w:val="007C40C4"/>
    <w:rsid w:val="007D0183"/>
    <w:rsid w:val="007D1CB0"/>
    <w:rsid w:val="007D5069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53A10"/>
    <w:rsid w:val="00865473"/>
    <w:rsid w:val="00866AED"/>
    <w:rsid w:val="00872924"/>
    <w:rsid w:val="00876041"/>
    <w:rsid w:val="0088573C"/>
    <w:rsid w:val="00894DC5"/>
    <w:rsid w:val="008C0517"/>
    <w:rsid w:val="008C1042"/>
    <w:rsid w:val="008D1283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70FA7"/>
    <w:rsid w:val="00995BB3"/>
    <w:rsid w:val="00996641"/>
    <w:rsid w:val="009A7419"/>
    <w:rsid w:val="009C30D6"/>
    <w:rsid w:val="009D1547"/>
    <w:rsid w:val="009D3109"/>
    <w:rsid w:val="009E31AE"/>
    <w:rsid w:val="00A03B8C"/>
    <w:rsid w:val="00A0708A"/>
    <w:rsid w:val="00A135E6"/>
    <w:rsid w:val="00A15192"/>
    <w:rsid w:val="00A17627"/>
    <w:rsid w:val="00A2280D"/>
    <w:rsid w:val="00A30CC7"/>
    <w:rsid w:val="00A325EF"/>
    <w:rsid w:val="00A33E80"/>
    <w:rsid w:val="00A4616A"/>
    <w:rsid w:val="00A46A4E"/>
    <w:rsid w:val="00A632CE"/>
    <w:rsid w:val="00A64B4B"/>
    <w:rsid w:val="00A65C34"/>
    <w:rsid w:val="00A714D5"/>
    <w:rsid w:val="00A72C2C"/>
    <w:rsid w:val="00A75400"/>
    <w:rsid w:val="00A94094"/>
    <w:rsid w:val="00A95A75"/>
    <w:rsid w:val="00AA0DAE"/>
    <w:rsid w:val="00AA1386"/>
    <w:rsid w:val="00AA3930"/>
    <w:rsid w:val="00AC20C7"/>
    <w:rsid w:val="00AD0875"/>
    <w:rsid w:val="00B3383A"/>
    <w:rsid w:val="00B624ED"/>
    <w:rsid w:val="00B66344"/>
    <w:rsid w:val="00B7191D"/>
    <w:rsid w:val="00B76702"/>
    <w:rsid w:val="00B81354"/>
    <w:rsid w:val="00B81E6F"/>
    <w:rsid w:val="00B95EAF"/>
    <w:rsid w:val="00BB02EB"/>
    <w:rsid w:val="00BC763F"/>
    <w:rsid w:val="00C032C7"/>
    <w:rsid w:val="00C144E8"/>
    <w:rsid w:val="00C24109"/>
    <w:rsid w:val="00C31ADB"/>
    <w:rsid w:val="00C406C7"/>
    <w:rsid w:val="00C51BE4"/>
    <w:rsid w:val="00C532F0"/>
    <w:rsid w:val="00C720B2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D5EC8"/>
    <w:rsid w:val="00CE296C"/>
    <w:rsid w:val="00CF4744"/>
    <w:rsid w:val="00D010E3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B73EA"/>
    <w:rsid w:val="00DC48FC"/>
    <w:rsid w:val="00E25638"/>
    <w:rsid w:val="00E31504"/>
    <w:rsid w:val="00E418A2"/>
    <w:rsid w:val="00E42706"/>
    <w:rsid w:val="00E44B16"/>
    <w:rsid w:val="00E479E3"/>
    <w:rsid w:val="00E52F92"/>
    <w:rsid w:val="00E676BA"/>
    <w:rsid w:val="00E94DBA"/>
    <w:rsid w:val="00E979B9"/>
    <w:rsid w:val="00EA3612"/>
    <w:rsid w:val="00EB073D"/>
    <w:rsid w:val="00EE0D83"/>
    <w:rsid w:val="00EE4DE6"/>
    <w:rsid w:val="00EF0E42"/>
    <w:rsid w:val="00EF3FE4"/>
    <w:rsid w:val="00F164BA"/>
    <w:rsid w:val="00F16989"/>
    <w:rsid w:val="00F2207D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C2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Amanova_maslihat</dc:creator>
  <cp:lastModifiedBy>umerseitova</cp:lastModifiedBy>
  <cp:revision>103</cp:revision>
  <cp:lastPrinted>2025-06-11T04:20:00Z</cp:lastPrinted>
  <dcterms:created xsi:type="dcterms:W3CDTF">2016-01-28T08:12:00Z</dcterms:created>
  <dcterms:modified xsi:type="dcterms:W3CDTF">2025-06-11T04:20:00Z</dcterms:modified>
</cp:coreProperties>
</file>