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BA6EC" w14:textId="77777777" w:rsidR="00563BBB" w:rsidRPr="00563BBB" w:rsidRDefault="00563BBB" w:rsidP="00563BBB">
      <w:pPr>
        <w:jc w:val="right"/>
        <w:rPr>
          <w:i/>
          <w:iCs/>
          <w:color w:val="000000"/>
          <w:lang w:val="kk-KZ"/>
        </w:rPr>
      </w:pPr>
      <w:proofErr w:type="spellStart"/>
      <w:r w:rsidRPr="00563BBB">
        <w:rPr>
          <w:i/>
          <w:iCs/>
          <w:color w:val="000000"/>
          <w:lang w:val="kk-KZ"/>
        </w:rPr>
        <w:t>Утвержден</w:t>
      </w:r>
      <w:proofErr w:type="spellEnd"/>
      <w:r w:rsidRPr="00563BBB">
        <w:rPr>
          <w:i/>
          <w:iCs/>
          <w:color w:val="000000"/>
          <w:lang w:val="kk-KZ"/>
        </w:rPr>
        <w:t xml:space="preserve"> </w:t>
      </w:r>
      <w:proofErr w:type="spellStart"/>
      <w:r w:rsidRPr="00563BBB">
        <w:rPr>
          <w:i/>
          <w:iCs/>
          <w:color w:val="000000"/>
          <w:lang w:val="kk-KZ"/>
        </w:rPr>
        <w:t>протоколом</w:t>
      </w:r>
      <w:proofErr w:type="spellEnd"/>
      <w:r w:rsidRPr="00563BBB">
        <w:rPr>
          <w:i/>
          <w:iCs/>
          <w:color w:val="000000"/>
          <w:lang w:val="kk-KZ"/>
        </w:rPr>
        <w:t xml:space="preserve"> </w:t>
      </w:r>
      <w:proofErr w:type="spellStart"/>
      <w:r w:rsidRPr="00563BBB">
        <w:rPr>
          <w:i/>
          <w:iCs/>
          <w:color w:val="000000"/>
          <w:lang w:val="kk-KZ"/>
        </w:rPr>
        <w:t>заседания</w:t>
      </w:r>
      <w:proofErr w:type="spellEnd"/>
      <w:r w:rsidRPr="00563BBB">
        <w:rPr>
          <w:i/>
          <w:iCs/>
          <w:color w:val="000000"/>
          <w:lang w:val="kk-KZ"/>
        </w:rPr>
        <w:t xml:space="preserve"> </w:t>
      </w:r>
    </w:p>
    <w:p w14:paraId="72F22E27" w14:textId="77777777" w:rsidR="00563BBB" w:rsidRPr="00563BBB" w:rsidRDefault="00563BBB" w:rsidP="00563BBB">
      <w:pPr>
        <w:jc w:val="right"/>
        <w:rPr>
          <w:i/>
          <w:iCs/>
          <w:color w:val="000000"/>
          <w:lang w:val="kk-KZ"/>
        </w:rPr>
      </w:pPr>
      <w:proofErr w:type="spellStart"/>
      <w:r w:rsidRPr="00563BBB">
        <w:rPr>
          <w:i/>
          <w:iCs/>
          <w:color w:val="000000"/>
          <w:lang w:val="kk-KZ"/>
        </w:rPr>
        <w:t>Общественного</w:t>
      </w:r>
      <w:proofErr w:type="spellEnd"/>
      <w:r w:rsidRPr="00563BBB">
        <w:rPr>
          <w:i/>
          <w:iCs/>
          <w:color w:val="000000"/>
          <w:lang w:val="kk-KZ"/>
        </w:rPr>
        <w:t xml:space="preserve"> </w:t>
      </w:r>
      <w:proofErr w:type="spellStart"/>
      <w:r w:rsidRPr="00563BBB">
        <w:rPr>
          <w:i/>
          <w:iCs/>
          <w:color w:val="000000"/>
          <w:lang w:val="kk-KZ"/>
        </w:rPr>
        <w:t>совета</w:t>
      </w:r>
      <w:proofErr w:type="spellEnd"/>
      <w:r w:rsidRPr="00563BBB">
        <w:rPr>
          <w:i/>
          <w:iCs/>
          <w:color w:val="000000"/>
          <w:lang w:val="kk-KZ"/>
        </w:rPr>
        <w:t xml:space="preserve"> </w:t>
      </w:r>
    </w:p>
    <w:p w14:paraId="1AE3470D" w14:textId="77777777" w:rsidR="00563BBB" w:rsidRPr="00563BBB" w:rsidRDefault="00563BBB" w:rsidP="00563BBB">
      <w:pPr>
        <w:jc w:val="right"/>
        <w:rPr>
          <w:i/>
          <w:iCs/>
          <w:color w:val="000000"/>
          <w:lang w:val="kk-KZ"/>
        </w:rPr>
      </w:pPr>
      <w:proofErr w:type="spellStart"/>
      <w:r w:rsidRPr="00563BBB">
        <w:rPr>
          <w:i/>
          <w:iCs/>
          <w:color w:val="000000"/>
          <w:lang w:val="kk-KZ"/>
        </w:rPr>
        <w:t>Агентства</w:t>
      </w:r>
      <w:proofErr w:type="spellEnd"/>
      <w:r w:rsidRPr="00563BBB">
        <w:rPr>
          <w:i/>
          <w:iCs/>
          <w:color w:val="000000"/>
          <w:lang w:val="kk-KZ"/>
        </w:rPr>
        <w:t xml:space="preserve"> </w:t>
      </w:r>
      <w:proofErr w:type="spellStart"/>
      <w:r w:rsidRPr="00563BBB">
        <w:rPr>
          <w:i/>
          <w:iCs/>
          <w:color w:val="000000"/>
          <w:lang w:val="kk-KZ"/>
        </w:rPr>
        <w:t>по</w:t>
      </w:r>
      <w:proofErr w:type="spellEnd"/>
      <w:r w:rsidRPr="00563BBB">
        <w:rPr>
          <w:i/>
          <w:iCs/>
          <w:color w:val="000000"/>
          <w:lang w:val="kk-KZ"/>
        </w:rPr>
        <w:t xml:space="preserve"> </w:t>
      </w:r>
      <w:proofErr w:type="spellStart"/>
      <w:r w:rsidRPr="00563BBB">
        <w:rPr>
          <w:i/>
          <w:iCs/>
          <w:color w:val="000000"/>
          <w:lang w:val="kk-KZ"/>
        </w:rPr>
        <w:t>защите</w:t>
      </w:r>
      <w:proofErr w:type="spellEnd"/>
      <w:r w:rsidRPr="00563BBB">
        <w:rPr>
          <w:i/>
          <w:iCs/>
          <w:color w:val="000000"/>
          <w:lang w:val="kk-KZ"/>
        </w:rPr>
        <w:t xml:space="preserve"> и </w:t>
      </w:r>
      <w:proofErr w:type="spellStart"/>
      <w:r w:rsidRPr="00563BBB">
        <w:rPr>
          <w:i/>
          <w:iCs/>
          <w:color w:val="000000"/>
          <w:lang w:val="kk-KZ"/>
        </w:rPr>
        <w:t>развитию</w:t>
      </w:r>
      <w:proofErr w:type="spellEnd"/>
      <w:r w:rsidRPr="00563BBB">
        <w:rPr>
          <w:i/>
          <w:iCs/>
          <w:color w:val="000000"/>
          <w:lang w:val="kk-KZ"/>
        </w:rPr>
        <w:t xml:space="preserve"> </w:t>
      </w:r>
      <w:proofErr w:type="spellStart"/>
      <w:r w:rsidRPr="00563BBB">
        <w:rPr>
          <w:i/>
          <w:iCs/>
          <w:color w:val="000000"/>
          <w:lang w:val="kk-KZ"/>
        </w:rPr>
        <w:t>конкуренции</w:t>
      </w:r>
      <w:proofErr w:type="spellEnd"/>
      <w:r w:rsidRPr="00563BBB">
        <w:rPr>
          <w:i/>
          <w:iCs/>
          <w:color w:val="000000"/>
          <w:lang w:val="kk-KZ"/>
        </w:rPr>
        <w:t xml:space="preserve"> </w:t>
      </w:r>
    </w:p>
    <w:p w14:paraId="5A179F0B" w14:textId="7413C9CF" w:rsidR="008501DE" w:rsidRPr="00563BBB" w:rsidRDefault="00563BBB" w:rsidP="00563BBB">
      <w:pPr>
        <w:jc w:val="right"/>
        <w:rPr>
          <w:i/>
          <w:iCs/>
          <w:color w:val="000000"/>
        </w:rPr>
      </w:pPr>
      <w:proofErr w:type="spellStart"/>
      <w:r>
        <w:rPr>
          <w:i/>
          <w:iCs/>
          <w:color w:val="000000"/>
          <w:lang w:val="kk-KZ"/>
        </w:rPr>
        <w:t>Р</w:t>
      </w:r>
      <w:r w:rsidRPr="00563BBB">
        <w:rPr>
          <w:i/>
          <w:iCs/>
          <w:color w:val="000000"/>
          <w:lang w:val="kk-KZ"/>
        </w:rPr>
        <w:t>еспублики</w:t>
      </w:r>
      <w:proofErr w:type="spellEnd"/>
      <w:r w:rsidRPr="00563BBB">
        <w:rPr>
          <w:i/>
          <w:iCs/>
          <w:color w:val="000000"/>
          <w:lang w:val="kk-KZ"/>
        </w:rPr>
        <w:t xml:space="preserve"> Казахстан от </w:t>
      </w:r>
      <w:r w:rsidRPr="00563BBB">
        <w:rPr>
          <w:i/>
          <w:iCs/>
          <w:color w:val="000000"/>
        </w:rPr>
        <w:t>«</w:t>
      </w:r>
      <w:r w:rsidR="006A5EF2">
        <w:rPr>
          <w:i/>
          <w:iCs/>
          <w:color w:val="000000"/>
        </w:rPr>
        <w:t>19</w:t>
      </w:r>
      <w:r w:rsidRPr="00563BBB">
        <w:rPr>
          <w:i/>
          <w:iCs/>
          <w:color w:val="000000"/>
        </w:rPr>
        <w:t>» января 202</w:t>
      </w:r>
      <w:r w:rsidR="006A5EF2">
        <w:rPr>
          <w:i/>
          <w:iCs/>
          <w:color w:val="000000"/>
        </w:rPr>
        <w:t>4</w:t>
      </w:r>
      <w:r w:rsidRPr="00563BBB">
        <w:rPr>
          <w:i/>
          <w:iCs/>
          <w:color w:val="000000"/>
        </w:rPr>
        <w:t xml:space="preserve"> года</w:t>
      </w:r>
    </w:p>
    <w:p w14:paraId="4658A0E1" w14:textId="59AE62E1" w:rsidR="005271A9" w:rsidRDefault="005271A9" w:rsidP="00563BBB">
      <w:pPr>
        <w:jc w:val="right"/>
        <w:rPr>
          <w:b/>
          <w:bCs/>
          <w:i/>
          <w:iCs/>
          <w:color w:val="000000"/>
        </w:rPr>
      </w:pPr>
    </w:p>
    <w:p w14:paraId="121440B6" w14:textId="671E283D" w:rsidR="00563BBB" w:rsidRDefault="00563BBB" w:rsidP="00563BBB">
      <w:pPr>
        <w:jc w:val="right"/>
        <w:rPr>
          <w:b/>
          <w:bCs/>
          <w:i/>
          <w:iCs/>
          <w:color w:val="000000"/>
        </w:rPr>
      </w:pPr>
    </w:p>
    <w:p w14:paraId="0AFA9DE8" w14:textId="4B88766B" w:rsidR="007F7CDB" w:rsidRDefault="007F7CDB" w:rsidP="00563BBB">
      <w:pPr>
        <w:jc w:val="right"/>
        <w:rPr>
          <w:b/>
          <w:bCs/>
          <w:i/>
          <w:iCs/>
          <w:color w:val="000000"/>
        </w:rPr>
      </w:pPr>
    </w:p>
    <w:p w14:paraId="4D33B5FF" w14:textId="53D9CA48" w:rsidR="007F7CDB" w:rsidRDefault="007F7CDB" w:rsidP="00563BBB">
      <w:pPr>
        <w:jc w:val="right"/>
        <w:rPr>
          <w:b/>
          <w:bCs/>
          <w:i/>
          <w:iCs/>
          <w:color w:val="000000"/>
        </w:rPr>
      </w:pPr>
    </w:p>
    <w:p w14:paraId="65321368" w14:textId="4D1F6229" w:rsidR="007F7CDB" w:rsidRDefault="007F7CDB" w:rsidP="00563BBB">
      <w:pPr>
        <w:jc w:val="right"/>
        <w:rPr>
          <w:b/>
          <w:bCs/>
          <w:i/>
          <w:iCs/>
          <w:color w:val="000000"/>
        </w:rPr>
      </w:pPr>
    </w:p>
    <w:p w14:paraId="48058F84" w14:textId="185FA5E1" w:rsidR="007F7CDB" w:rsidRDefault="007F7CDB" w:rsidP="00563BBB">
      <w:pPr>
        <w:jc w:val="right"/>
        <w:rPr>
          <w:b/>
          <w:bCs/>
          <w:i/>
          <w:iCs/>
          <w:color w:val="000000"/>
        </w:rPr>
      </w:pPr>
    </w:p>
    <w:p w14:paraId="286B63EF" w14:textId="3AE58E55" w:rsidR="007F7CDB" w:rsidRDefault="007F7CDB" w:rsidP="00563BBB">
      <w:pPr>
        <w:jc w:val="right"/>
        <w:rPr>
          <w:b/>
          <w:bCs/>
          <w:i/>
          <w:iCs/>
          <w:color w:val="000000"/>
        </w:rPr>
      </w:pPr>
    </w:p>
    <w:p w14:paraId="139229CC" w14:textId="695A458F" w:rsidR="007F7CDB" w:rsidRDefault="007F7CDB" w:rsidP="00563BBB">
      <w:pPr>
        <w:jc w:val="right"/>
        <w:rPr>
          <w:b/>
          <w:bCs/>
          <w:i/>
          <w:iCs/>
          <w:color w:val="000000"/>
        </w:rPr>
      </w:pPr>
    </w:p>
    <w:p w14:paraId="472B5F9B" w14:textId="65FFA349" w:rsidR="007F7CDB" w:rsidRDefault="007F7CDB" w:rsidP="00563BBB">
      <w:pPr>
        <w:jc w:val="right"/>
        <w:rPr>
          <w:b/>
          <w:bCs/>
          <w:i/>
          <w:iCs/>
          <w:color w:val="000000"/>
        </w:rPr>
      </w:pPr>
    </w:p>
    <w:p w14:paraId="1B280987" w14:textId="6A0249FF" w:rsidR="007F7CDB" w:rsidRDefault="007F7CDB" w:rsidP="00563BBB">
      <w:pPr>
        <w:jc w:val="right"/>
        <w:rPr>
          <w:b/>
          <w:bCs/>
          <w:i/>
          <w:iCs/>
          <w:color w:val="000000"/>
        </w:rPr>
      </w:pPr>
    </w:p>
    <w:p w14:paraId="74DDA030" w14:textId="77777777" w:rsidR="007F7CDB" w:rsidRDefault="007F7CDB" w:rsidP="00563BBB">
      <w:pPr>
        <w:jc w:val="right"/>
        <w:rPr>
          <w:b/>
          <w:bCs/>
          <w:i/>
          <w:iCs/>
          <w:color w:val="000000"/>
        </w:rPr>
      </w:pPr>
    </w:p>
    <w:p w14:paraId="4CD3AD3E" w14:textId="77777777" w:rsidR="00563BBB" w:rsidRPr="00563BBB" w:rsidRDefault="00563BBB" w:rsidP="00563BBB">
      <w:pPr>
        <w:jc w:val="right"/>
        <w:rPr>
          <w:b/>
          <w:bCs/>
          <w:i/>
          <w:iCs/>
          <w:color w:val="000000"/>
        </w:rPr>
      </w:pPr>
    </w:p>
    <w:p w14:paraId="1081895F" w14:textId="77777777" w:rsidR="007876AA" w:rsidRDefault="00053C62" w:rsidP="00656157">
      <w:pPr>
        <w:jc w:val="center"/>
        <w:rPr>
          <w:b/>
          <w:bCs/>
          <w:color w:val="000000"/>
          <w:sz w:val="28"/>
          <w:szCs w:val="28"/>
        </w:rPr>
      </w:pPr>
      <w:r w:rsidRPr="00A1422D">
        <w:rPr>
          <w:b/>
          <w:bCs/>
          <w:color w:val="000000"/>
          <w:sz w:val="28"/>
          <w:szCs w:val="28"/>
        </w:rPr>
        <w:t>Положение</w:t>
      </w:r>
      <w:r w:rsidRPr="00A1422D">
        <w:rPr>
          <w:color w:val="000000"/>
          <w:sz w:val="28"/>
          <w:szCs w:val="28"/>
        </w:rPr>
        <w:br/>
      </w:r>
      <w:r w:rsidRPr="00A1422D">
        <w:rPr>
          <w:b/>
          <w:bCs/>
          <w:color w:val="000000"/>
          <w:sz w:val="28"/>
          <w:szCs w:val="28"/>
        </w:rPr>
        <w:t xml:space="preserve">об Общественном совете </w:t>
      </w:r>
      <w:r w:rsidR="00A1422D">
        <w:rPr>
          <w:b/>
          <w:bCs/>
          <w:color w:val="000000"/>
          <w:sz w:val="28"/>
          <w:szCs w:val="28"/>
        </w:rPr>
        <w:t xml:space="preserve">Агентства по защите и </w:t>
      </w:r>
    </w:p>
    <w:p w14:paraId="547FAA1F" w14:textId="77777777" w:rsidR="00053C62" w:rsidRDefault="00A1422D" w:rsidP="00656157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развитию конкуренции </w:t>
      </w:r>
      <w:r w:rsidR="00053C62" w:rsidRPr="00A1422D">
        <w:rPr>
          <w:b/>
          <w:bCs/>
          <w:color w:val="000000"/>
          <w:sz w:val="28"/>
          <w:szCs w:val="28"/>
        </w:rPr>
        <w:t>Республики Казахстан</w:t>
      </w:r>
    </w:p>
    <w:p w14:paraId="40AE5256" w14:textId="77777777" w:rsidR="007876AA" w:rsidRPr="00A1422D" w:rsidRDefault="007876AA" w:rsidP="00656157">
      <w:pPr>
        <w:jc w:val="center"/>
        <w:rPr>
          <w:color w:val="000000"/>
          <w:sz w:val="28"/>
          <w:szCs w:val="28"/>
        </w:rPr>
      </w:pPr>
    </w:p>
    <w:p w14:paraId="7A99765E" w14:textId="77777777" w:rsidR="007876AA" w:rsidRDefault="00053C62" w:rsidP="00656157">
      <w:pPr>
        <w:jc w:val="center"/>
        <w:rPr>
          <w:b/>
          <w:bCs/>
          <w:color w:val="000000"/>
          <w:sz w:val="28"/>
          <w:szCs w:val="28"/>
        </w:rPr>
      </w:pPr>
      <w:r w:rsidRPr="00A1422D">
        <w:rPr>
          <w:b/>
          <w:bCs/>
          <w:color w:val="000000"/>
          <w:sz w:val="28"/>
          <w:szCs w:val="28"/>
        </w:rPr>
        <w:t>1.Общие положения</w:t>
      </w:r>
    </w:p>
    <w:p w14:paraId="6C5EFF23" w14:textId="77777777" w:rsidR="00656157" w:rsidRPr="007876AA" w:rsidRDefault="00656157" w:rsidP="00656157">
      <w:pPr>
        <w:jc w:val="center"/>
        <w:rPr>
          <w:b/>
          <w:bCs/>
          <w:color w:val="000000"/>
          <w:sz w:val="28"/>
          <w:szCs w:val="28"/>
        </w:rPr>
      </w:pPr>
    </w:p>
    <w:p w14:paraId="136EDFD2" w14:textId="77777777" w:rsidR="00663FF3" w:rsidRDefault="00053C62" w:rsidP="00663FF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Общественный совет </w:t>
      </w:r>
      <w:r w:rsidR="00A1422D" w:rsidRPr="00663FF3">
        <w:rPr>
          <w:color w:val="000000"/>
          <w:sz w:val="28"/>
          <w:szCs w:val="28"/>
        </w:rPr>
        <w:t xml:space="preserve">Агентства по защите и развитию конкуренции </w:t>
      </w:r>
      <w:r w:rsidRPr="00663FF3">
        <w:rPr>
          <w:color w:val="000000"/>
          <w:sz w:val="28"/>
          <w:szCs w:val="28"/>
        </w:rPr>
        <w:t xml:space="preserve">Республики Казахстан (далее – Общественный совет) является консультативно-совещательным, наблюдательным органом, образуемым </w:t>
      </w:r>
      <w:r w:rsidR="00A1422D" w:rsidRPr="00663FF3">
        <w:rPr>
          <w:color w:val="000000"/>
          <w:sz w:val="28"/>
          <w:szCs w:val="28"/>
        </w:rPr>
        <w:t>Агентством по защите и развитию конкуренции</w:t>
      </w:r>
      <w:r w:rsidRPr="00663FF3">
        <w:rPr>
          <w:color w:val="000000"/>
          <w:sz w:val="28"/>
          <w:szCs w:val="28"/>
        </w:rPr>
        <w:t xml:space="preserve"> Республики Казахстан в порядке, предусмотренном Законом Республики Казахстан от 2 ноября 2015 года «Об общественных советах».</w:t>
      </w:r>
    </w:p>
    <w:p w14:paraId="1F8D49BE" w14:textId="2AFB4BC2" w:rsidR="00663FF3" w:rsidRDefault="00663FF3" w:rsidP="00663FF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Общественный </w:t>
      </w:r>
      <w:r w:rsidR="00053C62" w:rsidRPr="00663FF3">
        <w:rPr>
          <w:color w:val="000000"/>
          <w:sz w:val="28"/>
          <w:szCs w:val="28"/>
        </w:rPr>
        <w:t>совет обеспечивает взаимодействие</w:t>
      </w:r>
      <w:r w:rsidR="00604F6E">
        <w:rPr>
          <w:color w:val="000000"/>
          <w:sz w:val="28"/>
          <w:szCs w:val="28"/>
        </w:rPr>
        <w:t xml:space="preserve"> </w:t>
      </w:r>
      <w:r w:rsidR="00A1422D" w:rsidRPr="00663FF3">
        <w:rPr>
          <w:color w:val="000000"/>
          <w:sz w:val="28"/>
          <w:szCs w:val="28"/>
        </w:rPr>
        <w:t>Агентства по защите и развитию конкуренции</w:t>
      </w:r>
      <w:r w:rsidR="00053C62" w:rsidRPr="00663FF3">
        <w:rPr>
          <w:color w:val="000000"/>
          <w:sz w:val="28"/>
          <w:szCs w:val="28"/>
        </w:rPr>
        <w:t xml:space="preserve"> Республики Казахстан (далее – </w:t>
      </w:r>
      <w:r w:rsidR="00A1422D" w:rsidRPr="00663FF3">
        <w:rPr>
          <w:color w:val="000000"/>
          <w:sz w:val="28"/>
          <w:szCs w:val="28"/>
        </w:rPr>
        <w:t>Агентство</w:t>
      </w:r>
      <w:r w:rsidR="00053C62" w:rsidRPr="00663FF3">
        <w:rPr>
          <w:color w:val="000000"/>
          <w:sz w:val="28"/>
          <w:szCs w:val="28"/>
        </w:rPr>
        <w:t>) с гражданским обществом для реализации государственной политики по формированию подотчетного</w:t>
      </w:r>
      <w:r w:rsidR="00A1422D" w:rsidRPr="00663FF3">
        <w:rPr>
          <w:color w:val="000000"/>
          <w:sz w:val="28"/>
          <w:szCs w:val="28"/>
        </w:rPr>
        <w:t xml:space="preserve"> государства</w:t>
      </w:r>
      <w:r w:rsidR="00053C62" w:rsidRPr="00663FF3">
        <w:rPr>
          <w:color w:val="000000"/>
          <w:sz w:val="28"/>
          <w:szCs w:val="28"/>
        </w:rPr>
        <w:t xml:space="preserve"> перед населением</w:t>
      </w:r>
      <w:r>
        <w:rPr>
          <w:color w:val="000000"/>
          <w:sz w:val="28"/>
          <w:szCs w:val="28"/>
        </w:rPr>
        <w:t xml:space="preserve"> и развитию конкуренции на товарных рынках</w:t>
      </w:r>
      <w:r w:rsidR="00053C62" w:rsidRPr="00663FF3">
        <w:rPr>
          <w:color w:val="000000"/>
          <w:sz w:val="28"/>
          <w:szCs w:val="28"/>
        </w:rPr>
        <w:t>.</w:t>
      </w:r>
    </w:p>
    <w:p w14:paraId="7D206B6D" w14:textId="0AE9B885" w:rsidR="00D31904" w:rsidRPr="00D31904" w:rsidRDefault="00D31904" w:rsidP="00D31904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Общественный совет в своей деятельности руководствуется Конституцией, Законом Республики Казахстан от 2 ноября 2015 года «Об общественных советах» (далее – Закон), актами Президента Республики Казахстан, Правительства Республики Казахстан, иными нормативными правовыми актами Республики Казахстан, а также настоящим Положением.</w:t>
      </w:r>
    </w:p>
    <w:p w14:paraId="43E1A9C0" w14:textId="433A14C6" w:rsidR="00563BBB" w:rsidRDefault="00563BBB" w:rsidP="00663FF3">
      <w:pPr>
        <w:pStyle w:val="a4"/>
        <w:tabs>
          <w:tab w:val="left" w:pos="993"/>
        </w:tabs>
        <w:ind w:left="567"/>
        <w:jc w:val="center"/>
        <w:rPr>
          <w:b/>
          <w:color w:val="000000"/>
          <w:sz w:val="28"/>
          <w:szCs w:val="28"/>
        </w:rPr>
      </w:pPr>
    </w:p>
    <w:p w14:paraId="1F550E6D" w14:textId="77777777" w:rsidR="00663FF3" w:rsidRDefault="00663FF3" w:rsidP="00663FF3">
      <w:pPr>
        <w:pStyle w:val="a4"/>
        <w:tabs>
          <w:tab w:val="left" w:pos="993"/>
        </w:tabs>
        <w:ind w:lef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="002B30F2" w:rsidRPr="00663FF3">
        <w:rPr>
          <w:b/>
          <w:color w:val="000000"/>
          <w:sz w:val="28"/>
          <w:szCs w:val="28"/>
        </w:rPr>
        <w:t>Формирование Общественного совета</w:t>
      </w:r>
    </w:p>
    <w:p w14:paraId="1D17358E" w14:textId="77777777" w:rsidR="00663FF3" w:rsidRPr="00663FF3" w:rsidRDefault="00663FF3" w:rsidP="00663FF3">
      <w:pPr>
        <w:pStyle w:val="a4"/>
        <w:tabs>
          <w:tab w:val="left" w:pos="993"/>
        </w:tabs>
        <w:ind w:left="567"/>
        <w:jc w:val="center"/>
        <w:rPr>
          <w:color w:val="000000"/>
          <w:sz w:val="28"/>
          <w:szCs w:val="28"/>
        </w:rPr>
      </w:pPr>
    </w:p>
    <w:p w14:paraId="1E6E46C7" w14:textId="77777777" w:rsidR="00663FF3" w:rsidRPr="00663FF3" w:rsidRDefault="002B30F2" w:rsidP="00663FF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2"/>
          <w:lang w:eastAsia="ru-RU"/>
        </w:rPr>
        <w:t xml:space="preserve">Общественный совет формируется в порядке, предусмотренном Законом. </w:t>
      </w:r>
    </w:p>
    <w:p w14:paraId="079E10FF" w14:textId="77777777" w:rsidR="00663FF3" w:rsidRPr="00663FF3" w:rsidRDefault="002B30F2" w:rsidP="00663FF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2"/>
          <w:lang w:eastAsia="ru-RU"/>
        </w:rPr>
        <w:t xml:space="preserve">Общественный совет образуется на республиканском уровне. </w:t>
      </w:r>
    </w:p>
    <w:p w14:paraId="2611B4E9" w14:textId="1DF5C59C" w:rsidR="00663FF3" w:rsidRPr="008501DE" w:rsidRDefault="002B30F2" w:rsidP="008501DE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2"/>
          <w:lang w:eastAsia="ru-RU"/>
        </w:rPr>
        <w:t>Взаимодействие между общественными советами осуществляется в по</w:t>
      </w:r>
      <w:r w:rsidR="00663FF3">
        <w:rPr>
          <w:color w:val="000000"/>
          <w:sz w:val="28"/>
          <w:szCs w:val="22"/>
          <w:lang w:eastAsia="ru-RU"/>
        </w:rPr>
        <w:t>рядке, предусмотренном Законом.</w:t>
      </w:r>
    </w:p>
    <w:p w14:paraId="276FD6D6" w14:textId="77777777" w:rsidR="00865F97" w:rsidRPr="00663FF3" w:rsidRDefault="00865F97" w:rsidP="00663FF3">
      <w:pPr>
        <w:pStyle w:val="a4"/>
        <w:tabs>
          <w:tab w:val="left" w:pos="993"/>
        </w:tabs>
        <w:ind w:left="567"/>
        <w:jc w:val="both"/>
        <w:rPr>
          <w:color w:val="000000"/>
          <w:sz w:val="28"/>
          <w:szCs w:val="28"/>
        </w:rPr>
      </w:pPr>
    </w:p>
    <w:p w14:paraId="10561588" w14:textId="77777777" w:rsidR="00663FF3" w:rsidRDefault="00663FF3" w:rsidP="00663FF3">
      <w:pPr>
        <w:pStyle w:val="a4"/>
        <w:tabs>
          <w:tab w:val="left" w:pos="993"/>
        </w:tabs>
        <w:ind w:left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3. </w:t>
      </w:r>
      <w:r w:rsidR="00053C62" w:rsidRPr="00663FF3">
        <w:rPr>
          <w:b/>
          <w:bCs/>
          <w:color w:val="000000"/>
          <w:sz w:val="28"/>
          <w:szCs w:val="28"/>
        </w:rPr>
        <w:t>Цели и задачи Общественного совета</w:t>
      </w:r>
    </w:p>
    <w:p w14:paraId="5184AF70" w14:textId="77777777" w:rsidR="00663FF3" w:rsidRPr="00663FF3" w:rsidRDefault="00663FF3" w:rsidP="00663FF3">
      <w:pPr>
        <w:pStyle w:val="a4"/>
        <w:tabs>
          <w:tab w:val="left" w:pos="993"/>
        </w:tabs>
        <w:ind w:left="567"/>
        <w:jc w:val="center"/>
        <w:rPr>
          <w:color w:val="000000"/>
          <w:sz w:val="28"/>
          <w:szCs w:val="28"/>
        </w:rPr>
      </w:pPr>
    </w:p>
    <w:p w14:paraId="6A4B3BE5" w14:textId="41BB7854" w:rsidR="00663FF3" w:rsidRDefault="001F317F" w:rsidP="00663FF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>Целью деятельности Общественного совет</w:t>
      </w:r>
      <w:r w:rsidR="00663FF3">
        <w:rPr>
          <w:color w:val="000000"/>
          <w:sz w:val="28"/>
          <w:szCs w:val="28"/>
        </w:rPr>
        <w:t>а</w:t>
      </w:r>
      <w:r w:rsidRPr="00663FF3">
        <w:rPr>
          <w:color w:val="000000"/>
          <w:sz w:val="28"/>
          <w:szCs w:val="28"/>
        </w:rPr>
        <w:t xml:space="preserve"> является выражение мнения гражданского общества по </w:t>
      </w:r>
      <w:r w:rsidR="00563BBB">
        <w:rPr>
          <w:color w:val="000000"/>
          <w:sz w:val="28"/>
          <w:szCs w:val="28"/>
        </w:rPr>
        <w:t xml:space="preserve">общественно значимым </w:t>
      </w:r>
      <w:r w:rsidR="00663FF3">
        <w:rPr>
          <w:color w:val="000000"/>
          <w:sz w:val="28"/>
          <w:szCs w:val="28"/>
        </w:rPr>
        <w:t>вопросам</w:t>
      </w:r>
      <w:r w:rsidR="00563BBB">
        <w:rPr>
          <w:color w:val="000000"/>
          <w:sz w:val="28"/>
          <w:szCs w:val="28"/>
        </w:rPr>
        <w:t xml:space="preserve"> в сфере защиты и </w:t>
      </w:r>
      <w:r w:rsidR="00663FF3">
        <w:rPr>
          <w:color w:val="000000"/>
          <w:sz w:val="28"/>
          <w:szCs w:val="28"/>
        </w:rPr>
        <w:t>развития конкуренции на товарных рынках</w:t>
      </w:r>
      <w:r w:rsidR="00663FF3" w:rsidRPr="00663FF3">
        <w:rPr>
          <w:color w:val="000000"/>
          <w:sz w:val="28"/>
          <w:szCs w:val="28"/>
        </w:rPr>
        <w:t>.</w:t>
      </w:r>
    </w:p>
    <w:p w14:paraId="6345A2B8" w14:textId="77777777" w:rsidR="00663FF3" w:rsidRDefault="001F317F" w:rsidP="00663FF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Задачами Общественного совета являются: </w:t>
      </w:r>
    </w:p>
    <w:p w14:paraId="01806795" w14:textId="77777777" w:rsidR="00663FF3" w:rsidRDefault="00663FF3" w:rsidP="00663FF3">
      <w:pPr>
        <w:pStyle w:val="a4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>представление интересов гражданского общества и учет мнения общественности при обсуждении и принятии решений по развитию конкуренции на товарных рынках.</w:t>
      </w:r>
    </w:p>
    <w:p w14:paraId="36126079" w14:textId="77777777" w:rsidR="00663FF3" w:rsidRDefault="00663FF3" w:rsidP="00663FF3">
      <w:pPr>
        <w:pStyle w:val="a4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развитие взаимодействия Агентства с гражданским обществом; </w:t>
      </w:r>
    </w:p>
    <w:p w14:paraId="7A0BD546" w14:textId="77777777" w:rsidR="00663FF3" w:rsidRDefault="00663FF3" w:rsidP="00663FF3">
      <w:pPr>
        <w:pStyle w:val="a4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организация общественного контроля и обеспечение прозрачности деятельности Агентства. </w:t>
      </w:r>
    </w:p>
    <w:p w14:paraId="58F79EE7" w14:textId="77777777" w:rsidR="0011148B" w:rsidRDefault="0011148B" w:rsidP="00663FF3">
      <w:pPr>
        <w:pStyle w:val="a4"/>
        <w:tabs>
          <w:tab w:val="left" w:pos="993"/>
        </w:tabs>
        <w:ind w:left="567"/>
        <w:jc w:val="center"/>
        <w:rPr>
          <w:b/>
          <w:bCs/>
          <w:color w:val="000000"/>
          <w:sz w:val="28"/>
          <w:szCs w:val="28"/>
        </w:rPr>
      </w:pPr>
    </w:p>
    <w:p w14:paraId="6B678BC5" w14:textId="77777777" w:rsidR="00663FF3" w:rsidRDefault="00663FF3" w:rsidP="00663FF3">
      <w:pPr>
        <w:pStyle w:val="a4"/>
        <w:tabs>
          <w:tab w:val="left" w:pos="993"/>
        </w:tabs>
        <w:ind w:left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053C62" w:rsidRPr="00663FF3">
        <w:rPr>
          <w:b/>
          <w:bCs/>
          <w:color w:val="000000"/>
          <w:sz w:val="28"/>
          <w:szCs w:val="28"/>
        </w:rPr>
        <w:t>Принципы деятельности Общественного совета</w:t>
      </w:r>
    </w:p>
    <w:p w14:paraId="7E69EE36" w14:textId="77777777" w:rsidR="00663FF3" w:rsidRPr="00663FF3" w:rsidRDefault="00663FF3" w:rsidP="00663FF3">
      <w:pPr>
        <w:pStyle w:val="a4"/>
        <w:tabs>
          <w:tab w:val="left" w:pos="993"/>
        </w:tabs>
        <w:ind w:left="567"/>
        <w:jc w:val="center"/>
        <w:rPr>
          <w:color w:val="000000"/>
          <w:sz w:val="28"/>
          <w:szCs w:val="28"/>
        </w:rPr>
      </w:pPr>
    </w:p>
    <w:p w14:paraId="1BCDFB47" w14:textId="16364C25" w:rsidR="00663FF3" w:rsidRPr="000740C1" w:rsidRDefault="00053C62" w:rsidP="000740C1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>Общественный совет осуществляет свою деятельность на основе следующих</w:t>
      </w:r>
      <w:r w:rsidR="001E7C87">
        <w:rPr>
          <w:color w:val="000000"/>
          <w:sz w:val="28"/>
          <w:szCs w:val="28"/>
          <w:lang w:val="kk-KZ"/>
        </w:rPr>
        <w:t xml:space="preserve"> </w:t>
      </w:r>
      <w:r w:rsidRPr="00663FF3">
        <w:rPr>
          <w:color w:val="000000"/>
          <w:sz w:val="28"/>
          <w:szCs w:val="28"/>
        </w:rPr>
        <w:t>принципов:</w:t>
      </w:r>
    </w:p>
    <w:p w14:paraId="01100B5C" w14:textId="791EAC4D" w:rsidR="000740C1" w:rsidRPr="00D31904" w:rsidRDefault="000740C1" w:rsidP="00663FF3">
      <w:pPr>
        <w:pStyle w:val="a4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D31904">
        <w:rPr>
          <w:color w:val="000000"/>
          <w:sz w:val="28"/>
          <w:szCs w:val="28"/>
          <w:lang w:val="kk-KZ"/>
        </w:rPr>
        <w:t>независимости</w:t>
      </w:r>
      <w:proofErr w:type="spellEnd"/>
      <w:r w:rsidRPr="00D31904">
        <w:rPr>
          <w:color w:val="000000"/>
          <w:sz w:val="28"/>
          <w:szCs w:val="28"/>
        </w:rPr>
        <w:t>;</w:t>
      </w:r>
    </w:p>
    <w:p w14:paraId="482DA211" w14:textId="336D9AE8" w:rsidR="00663FF3" w:rsidRPr="00D31904" w:rsidRDefault="000740C1" w:rsidP="000740C1">
      <w:pPr>
        <w:pStyle w:val="a4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D31904">
        <w:rPr>
          <w:color w:val="000000"/>
          <w:sz w:val="28"/>
          <w:szCs w:val="28"/>
        </w:rPr>
        <w:t>волонтерства</w:t>
      </w:r>
      <w:proofErr w:type="spellEnd"/>
      <w:r w:rsidRPr="00D31904">
        <w:rPr>
          <w:color w:val="000000"/>
          <w:sz w:val="28"/>
          <w:szCs w:val="28"/>
        </w:rPr>
        <w:t xml:space="preserve"> (добровольной деятельности на безвозмездной основе)</w:t>
      </w:r>
      <w:r w:rsidR="00663FF3" w:rsidRPr="00D31904">
        <w:rPr>
          <w:color w:val="000000"/>
          <w:sz w:val="28"/>
          <w:szCs w:val="28"/>
        </w:rPr>
        <w:t>;</w:t>
      </w:r>
    </w:p>
    <w:p w14:paraId="39C4DAE2" w14:textId="300608FC" w:rsidR="000740C1" w:rsidRPr="00D31904" w:rsidRDefault="000740C1" w:rsidP="00663FF3">
      <w:pPr>
        <w:pStyle w:val="a4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автономности;</w:t>
      </w:r>
    </w:p>
    <w:p w14:paraId="19AF46C3" w14:textId="34C9B8D7" w:rsidR="00663FF3" w:rsidRPr="00D31904" w:rsidRDefault="00663FF3" w:rsidP="00663FF3">
      <w:pPr>
        <w:pStyle w:val="a4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самостоятельности;</w:t>
      </w:r>
    </w:p>
    <w:p w14:paraId="7E6DFE2C" w14:textId="70150819" w:rsidR="00663FF3" w:rsidRPr="00D31904" w:rsidRDefault="00663FF3" w:rsidP="000740C1">
      <w:pPr>
        <w:pStyle w:val="a4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публичности</w:t>
      </w:r>
      <w:r w:rsidR="000740C1" w:rsidRPr="00D31904">
        <w:rPr>
          <w:color w:val="000000"/>
          <w:sz w:val="28"/>
          <w:szCs w:val="28"/>
        </w:rPr>
        <w:t>.</w:t>
      </w:r>
    </w:p>
    <w:p w14:paraId="4150EF42" w14:textId="77777777" w:rsidR="0011148B" w:rsidRDefault="0011148B" w:rsidP="00663FF3">
      <w:pPr>
        <w:pStyle w:val="a4"/>
        <w:tabs>
          <w:tab w:val="left" w:pos="993"/>
        </w:tabs>
        <w:ind w:left="567"/>
        <w:jc w:val="center"/>
        <w:rPr>
          <w:b/>
          <w:color w:val="000000"/>
          <w:sz w:val="28"/>
          <w:szCs w:val="28"/>
        </w:rPr>
      </w:pPr>
    </w:p>
    <w:p w14:paraId="5237C51E" w14:textId="77777777" w:rsidR="00663FF3" w:rsidRPr="00D37D20" w:rsidRDefault="00663FF3" w:rsidP="00663FF3">
      <w:pPr>
        <w:pStyle w:val="a4"/>
        <w:tabs>
          <w:tab w:val="left" w:pos="993"/>
        </w:tabs>
        <w:ind w:left="567"/>
        <w:jc w:val="center"/>
        <w:rPr>
          <w:b/>
          <w:color w:val="000000"/>
          <w:sz w:val="28"/>
          <w:szCs w:val="28"/>
        </w:rPr>
      </w:pPr>
      <w:r w:rsidRPr="00D37D20">
        <w:rPr>
          <w:b/>
          <w:color w:val="000000"/>
          <w:sz w:val="28"/>
          <w:szCs w:val="28"/>
        </w:rPr>
        <w:t xml:space="preserve">5. </w:t>
      </w:r>
      <w:r w:rsidR="001F317F" w:rsidRPr="00D37D20">
        <w:rPr>
          <w:b/>
          <w:color w:val="000000"/>
          <w:sz w:val="28"/>
          <w:szCs w:val="28"/>
        </w:rPr>
        <w:t>Полномочия Общественного совета</w:t>
      </w:r>
    </w:p>
    <w:p w14:paraId="4091F80D" w14:textId="77777777" w:rsidR="00663FF3" w:rsidRPr="00663FF3" w:rsidRDefault="00663FF3" w:rsidP="00663FF3">
      <w:pPr>
        <w:pStyle w:val="a4"/>
        <w:tabs>
          <w:tab w:val="left" w:pos="993"/>
        </w:tabs>
        <w:ind w:left="567"/>
        <w:jc w:val="center"/>
        <w:rPr>
          <w:color w:val="000000"/>
          <w:sz w:val="28"/>
          <w:szCs w:val="28"/>
        </w:rPr>
      </w:pPr>
    </w:p>
    <w:p w14:paraId="3AE5D0A2" w14:textId="77777777" w:rsidR="001F317F" w:rsidRDefault="001F317F" w:rsidP="00663FF3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К полномочиям Общественного совета относятся: </w:t>
      </w:r>
    </w:p>
    <w:p w14:paraId="1D819C63" w14:textId="6527E8A9" w:rsidR="00953CE4" w:rsidRPr="00953CE4" w:rsidRDefault="00953CE4" w:rsidP="00953CE4">
      <w:pPr>
        <w:pStyle w:val="a4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953CE4">
        <w:rPr>
          <w:color w:val="000000"/>
          <w:sz w:val="28"/>
          <w:szCs w:val="28"/>
        </w:rPr>
        <w:t xml:space="preserve">обсуждение </w:t>
      </w:r>
      <w:r>
        <w:rPr>
          <w:color w:val="000000"/>
          <w:sz w:val="28"/>
          <w:szCs w:val="28"/>
        </w:rPr>
        <w:t>проектов стратегических документов по вопросам развития конкуренции на товарных рынках</w:t>
      </w:r>
      <w:r w:rsidRPr="00953CE4">
        <w:rPr>
          <w:color w:val="000000"/>
          <w:sz w:val="28"/>
          <w:szCs w:val="28"/>
        </w:rPr>
        <w:t xml:space="preserve">; </w:t>
      </w:r>
    </w:p>
    <w:p w14:paraId="4C9FDC7A" w14:textId="7A52F661" w:rsidR="00953CE4" w:rsidRPr="00953CE4" w:rsidRDefault="00953CE4" w:rsidP="00953CE4">
      <w:pPr>
        <w:pStyle w:val="a4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953CE4">
        <w:rPr>
          <w:color w:val="000000"/>
          <w:sz w:val="28"/>
          <w:szCs w:val="28"/>
        </w:rPr>
        <w:t>участие в разработке и обсуждении проектов нормативных правовых актов, разрабатываемых Агентством</w:t>
      </w:r>
      <w:r w:rsidR="00806509">
        <w:rPr>
          <w:color w:val="000000"/>
          <w:sz w:val="28"/>
          <w:szCs w:val="28"/>
        </w:rPr>
        <w:t>,</w:t>
      </w:r>
      <w:r w:rsidR="004B73CA" w:rsidRPr="004B73CA">
        <w:rPr>
          <w:color w:val="000000"/>
          <w:sz w:val="28"/>
          <w:szCs w:val="28"/>
        </w:rPr>
        <w:t xml:space="preserve"> </w:t>
      </w:r>
      <w:r w:rsidR="00806509" w:rsidRPr="00663FF3">
        <w:rPr>
          <w:color w:val="000000"/>
          <w:sz w:val="28"/>
          <w:szCs w:val="28"/>
        </w:rPr>
        <w:t>разработка и внесение в Агентство предложений по совершенствованию законодательства Республики Казахстан</w:t>
      </w:r>
      <w:r w:rsidR="00806509">
        <w:rPr>
          <w:color w:val="000000"/>
          <w:sz w:val="28"/>
          <w:szCs w:val="28"/>
        </w:rPr>
        <w:t xml:space="preserve"> о защите конкуренции</w:t>
      </w:r>
      <w:r w:rsidRPr="00953CE4">
        <w:rPr>
          <w:color w:val="000000"/>
          <w:sz w:val="28"/>
          <w:szCs w:val="28"/>
        </w:rPr>
        <w:t xml:space="preserve">; </w:t>
      </w:r>
    </w:p>
    <w:p w14:paraId="2BDA101C" w14:textId="77777777" w:rsidR="00953CE4" w:rsidRPr="00663FF3" w:rsidRDefault="00953CE4" w:rsidP="00953CE4">
      <w:pPr>
        <w:pStyle w:val="a4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>рассмотрение обращений физических и юридических лиц по вопросам совершенствования государственного управления и организации прозрачной р</w:t>
      </w:r>
      <w:r w:rsidR="00806509">
        <w:rPr>
          <w:color w:val="000000"/>
          <w:sz w:val="28"/>
          <w:szCs w:val="28"/>
        </w:rPr>
        <w:t>аботы государственного аппарата</w:t>
      </w:r>
      <w:r w:rsidRPr="00663FF3">
        <w:rPr>
          <w:color w:val="000000"/>
          <w:sz w:val="28"/>
          <w:szCs w:val="28"/>
        </w:rPr>
        <w:t xml:space="preserve">; </w:t>
      </w:r>
    </w:p>
    <w:p w14:paraId="67A8C934" w14:textId="3A42D6B3" w:rsidR="00953CE4" w:rsidRPr="00663FF3" w:rsidRDefault="00953CE4" w:rsidP="00953CE4">
      <w:pPr>
        <w:pStyle w:val="a4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>осуществление общественного контроля в иных формах</w:t>
      </w:r>
      <w:r w:rsidR="00D37D20">
        <w:rPr>
          <w:color w:val="000000"/>
          <w:sz w:val="28"/>
          <w:szCs w:val="28"/>
        </w:rPr>
        <w:t>,</w:t>
      </w:r>
      <w:r w:rsidRPr="00663FF3">
        <w:rPr>
          <w:color w:val="000000"/>
          <w:sz w:val="28"/>
          <w:szCs w:val="28"/>
        </w:rPr>
        <w:t xml:space="preserve"> установленн</w:t>
      </w:r>
      <w:r w:rsidR="00D37D20">
        <w:rPr>
          <w:color w:val="000000"/>
          <w:sz w:val="28"/>
          <w:szCs w:val="28"/>
        </w:rPr>
        <w:t>ы</w:t>
      </w:r>
      <w:r w:rsidR="00777F0E">
        <w:rPr>
          <w:color w:val="000000"/>
          <w:sz w:val="28"/>
          <w:szCs w:val="28"/>
        </w:rPr>
        <w:t>х</w:t>
      </w:r>
      <w:r w:rsidR="00D37D20">
        <w:rPr>
          <w:color w:val="000000"/>
          <w:sz w:val="28"/>
          <w:szCs w:val="28"/>
        </w:rPr>
        <w:t xml:space="preserve"> </w:t>
      </w:r>
      <w:r w:rsidRPr="00663FF3">
        <w:rPr>
          <w:color w:val="000000"/>
          <w:sz w:val="28"/>
          <w:szCs w:val="28"/>
        </w:rPr>
        <w:t xml:space="preserve">законодательством Республики Казахстан; </w:t>
      </w:r>
    </w:p>
    <w:p w14:paraId="513BB139" w14:textId="77777777" w:rsidR="00953CE4" w:rsidRPr="00663FF3" w:rsidRDefault="00953CE4" w:rsidP="00953CE4">
      <w:pPr>
        <w:pStyle w:val="a4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>создание комиссий по направлениям деятельности Агентств</w:t>
      </w:r>
      <w:r>
        <w:rPr>
          <w:color w:val="000000"/>
          <w:sz w:val="28"/>
          <w:szCs w:val="28"/>
        </w:rPr>
        <w:t>а</w:t>
      </w:r>
      <w:r w:rsidRPr="00663FF3">
        <w:rPr>
          <w:color w:val="000000"/>
          <w:sz w:val="28"/>
          <w:szCs w:val="28"/>
        </w:rPr>
        <w:t>.</w:t>
      </w:r>
    </w:p>
    <w:p w14:paraId="1DEBDCAE" w14:textId="77777777" w:rsidR="00865F97" w:rsidRDefault="00865F97" w:rsidP="00953CE4">
      <w:pPr>
        <w:pStyle w:val="a4"/>
        <w:tabs>
          <w:tab w:val="left" w:pos="993"/>
        </w:tabs>
        <w:ind w:left="567"/>
        <w:jc w:val="both"/>
        <w:rPr>
          <w:b/>
          <w:color w:val="000000"/>
          <w:sz w:val="28"/>
          <w:szCs w:val="28"/>
        </w:rPr>
      </w:pPr>
    </w:p>
    <w:p w14:paraId="07023CC5" w14:textId="77777777" w:rsidR="00953CE4" w:rsidRDefault="00953CE4" w:rsidP="00953CE4">
      <w:pPr>
        <w:pStyle w:val="a4"/>
        <w:tabs>
          <w:tab w:val="left" w:pos="993"/>
        </w:tabs>
        <w:ind w:lef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="00B142FB" w:rsidRPr="00953CE4">
        <w:rPr>
          <w:b/>
          <w:color w:val="000000"/>
          <w:sz w:val="28"/>
          <w:szCs w:val="28"/>
        </w:rPr>
        <w:t>Права и обязанности Общественного совета и их членов</w:t>
      </w:r>
    </w:p>
    <w:p w14:paraId="7BE1F89A" w14:textId="77777777" w:rsidR="00953CE4" w:rsidRPr="00953CE4" w:rsidRDefault="00953CE4" w:rsidP="00953CE4">
      <w:pPr>
        <w:pStyle w:val="a4"/>
        <w:tabs>
          <w:tab w:val="left" w:pos="993"/>
        </w:tabs>
        <w:ind w:left="567"/>
        <w:jc w:val="both"/>
        <w:rPr>
          <w:color w:val="000000"/>
          <w:sz w:val="28"/>
          <w:szCs w:val="28"/>
        </w:rPr>
      </w:pPr>
    </w:p>
    <w:p w14:paraId="270B1E23" w14:textId="76EF94D6" w:rsidR="00B142FB" w:rsidRPr="00D31904" w:rsidRDefault="00B142FB" w:rsidP="00953CE4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В целях реализации своих полномочий члены Общественного совета</w:t>
      </w:r>
      <w:r w:rsidR="00631CD7" w:rsidRPr="00D31904">
        <w:rPr>
          <w:color w:val="000000"/>
          <w:sz w:val="28"/>
          <w:szCs w:val="28"/>
        </w:rPr>
        <w:t xml:space="preserve"> имеют право</w:t>
      </w:r>
      <w:r w:rsidRPr="00D31904">
        <w:rPr>
          <w:color w:val="000000"/>
          <w:sz w:val="28"/>
          <w:szCs w:val="28"/>
        </w:rPr>
        <w:t xml:space="preserve">: </w:t>
      </w:r>
    </w:p>
    <w:p w14:paraId="708FF7A8" w14:textId="5AFD18B9" w:rsidR="00953CE4" w:rsidRPr="00D31904" w:rsidRDefault="00631CD7" w:rsidP="00953CE4">
      <w:pPr>
        <w:pStyle w:val="a4"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lastRenderedPageBreak/>
        <w:t>на</w:t>
      </w:r>
      <w:r w:rsidR="00D37D20" w:rsidRPr="00D31904">
        <w:rPr>
          <w:color w:val="000000"/>
          <w:sz w:val="28"/>
          <w:szCs w:val="28"/>
        </w:rPr>
        <w:t xml:space="preserve"> </w:t>
      </w:r>
      <w:r w:rsidR="00953CE4" w:rsidRPr="00D31904">
        <w:rPr>
          <w:color w:val="000000"/>
          <w:sz w:val="28"/>
          <w:szCs w:val="28"/>
        </w:rPr>
        <w:t xml:space="preserve">доступ в </w:t>
      </w:r>
      <w:r w:rsidR="00D37D20" w:rsidRPr="00D31904">
        <w:rPr>
          <w:color w:val="000000"/>
          <w:sz w:val="28"/>
          <w:szCs w:val="28"/>
        </w:rPr>
        <w:t>Агентство</w:t>
      </w:r>
      <w:r w:rsidR="00953CE4" w:rsidRPr="00D31904">
        <w:rPr>
          <w:color w:val="000000"/>
          <w:sz w:val="28"/>
          <w:szCs w:val="28"/>
        </w:rPr>
        <w:t xml:space="preserve">, на основании и в порядке, которые установлены законодательством Республики Казахстан; </w:t>
      </w:r>
    </w:p>
    <w:p w14:paraId="72314EBD" w14:textId="5D7CBC47" w:rsidR="000740C1" w:rsidRPr="00D31904" w:rsidRDefault="000740C1" w:rsidP="00A27A3D">
      <w:pPr>
        <w:pStyle w:val="a4"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участвовать в мероприятиях, проводимых Агентством по вопросам, предусмотренным пунктом 1 статьи 5 </w:t>
      </w:r>
      <w:proofErr w:type="spellStart"/>
      <w:r w:rsidR="0025758D">
        <w:rPr>
          <w:color w:val="000000"/>
          <w:sz w:val="28"/>
          <w:szCs w:val="28"/>
          <w:lang w:val="kk-KZ"/>
        </w:rPr>
        <w:t>Закона</w:t>
      </w:r>
      <w:proofErr w:type="spellEnd"/>
      <w:r w:rsidRPr="00D31904">
        <w:rPr>
          <w:color w:val="000000"/>
          <w:sz w:val="28"/>
          <w:szCs w:val="28"/>
        </w:rPr>
        <w:t>, за исключением заседаний и мероприятий, на которых рассматриваются сведения, составляющие государственные секреты либо иную охраняемую законами Республики Казахстан тайну;</w:t>
      </w:r>
    </w:p>
    <w:p w14:paraId="68A6930F" w14:textId="3CC18CC5" w:rsidR="000740C1" w:rsidRPr="00D31904" w:rsidRDefault="000740C1" w:rsidP="00A27A3D">
      <w:pPr>
        <w:pStyle w:val="a4"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 обращаться в государственные органы, органы местного государственного управления, субъекты </w:t>
      </w:r>
      <w:proofErr w:type="spellStart"/>
      <w:r w:rsidRPr="00D31904">
        <w:rPr>
          <w:color w:val="000000"/>
          <w:sz w:val="28"/>
          <w:szCs w:val="28"/>
        </w:rPr>
        <w:t>квазигосударственного</w:t>
      </w:r>
      <w:proofErr w:type="spellEnd"/>
      <w:r w:rsidRPr="00D31904">
        <w:rPr>
          <w:color w:val="000000"/>
          <w:sz w:val="28"/>
          <w:szCs w:val="28"/>
        </w:rPr>
        <w:t xml:space="preserve"> сектора по общественно значимым вопросам в целях осуществления своих полномочий;</w:t>
      </w:r>
    </w:p>
    <w:p w14:paraId="596494AB" w14:textId="384C4938" w:rsidR="000740C1" w:rsidRPr="00D31904" w:rsidRDefault="000740C1" w:rsidP="00A27A3D">
      <w:pPr>
        <w:pStyle w:val="a4"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вносить предложения по определению нормативных правовых актов, касающихся прав, свобод и обязанностей граждан, подлежащих рассмотрению на Общественном совете Агентства</w:t>
      </w:r>
      <w:r w:rsidR="005D7B32">
        <w:rPr>
          <w:color w:val="000000"/>
          <w:sz w:val="28"/>
          <w:szCs w:val="28"/>
        </w:rPr>
        <w:t>;</w:t>
      </w:r>
    </w:p>
    <w:p w14:paraId="0C7A6B3D" w14:textId="7DD890E6" w:rsidR="000740C1" w:rsidRPr="00D31904" w:rsidRDefault="000740C1" w:rsidP="00A27A3D">
      <w:pPr>
        <w:pStyle w:val="a4"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получать от Агентства документ, удостоверяющий статус члена Общественного совета;</w:t>
      </w:r>
    </w:p>
    <w:p w14:paraId="4F70C433" w14:textId="13F605BB" w:rsidR="000740C1" w:rsidRPr="00D31904" w:rsidRDefault="000740C1" w:rsidP="00A27A3D">
      <w:pPr>
        <w:pStyle w:val="a4"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 приглашать на заседания Общественного совета представителей Агентства для обсуждения вопросов, отнесенных к компетенции Агентства;</w:t>
      </w:r>
    </w:p>
    <w:p w14:paraId="3423BC79" w14:textId="6A32B1AF" w:rsidR="000740C1" w:rsidRPr="00D31904" w:rsidRDefault="000740C1" w:rsidP="00A27A3D">
      <w:pPr>
        <w:pStyle w:val="a4"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создавать по мере необходимости постоянные и (или) временные рабочие органы: комитеты и экспертные группы</w:t>
      </w:r>
      <w:r w:rsidR="00D31904" w:rsidRPr="00D31904">
        <w:rPr>
          <w:color w:val="000000"/>
          <w:sz w:val="28"/>
          <w:szCs w:val="28"/>
        </w:rPr>
        <w:t>;</w:t>
      </w:r>
    </w:p>
    <w:p w14:paraId="18696385" w14:textId="546D614B" w:rsidR="000740C1" w:rsidRPr="00D31904" w:rsidRDefault="000740C1" w:rsidP="00A27A3D">
      <w:pPr>
        <w:pStyle w:val="a4"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 участвовать в конкурсных комиссиях по государственным закупкам Агентства, за исключением государственных закупок, осуществляемых с применением особого порядка.</w:t>
      </w:r>
    </w:p>
    <w:p w14:paraId="4F7F1176" w14:textId="1E1802C7" w:rsidR="00B142FB" w:rsidRPr="00D31904" w:rsidRDefault="00B142FB" w:rsidP="00953CE4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В своей деятельности члены</w:t>
      </w:r>
      <w:r w:rsidR="000740C1" w:rsidRPr="00D31904">
        <w:rPr>
          <w:color w:val="000000"/>
          <w:sz w:val="28"/>
          <w:szCs w:val="28"/>
        </w:rPr>
        <w:t xml:space="preserve"> </w:t>
      </w:r>
      <w:r w:rsidR="00631CD7" w:rsidRPr="00D31904">
        <w:rPr>
          <w:color w:val="000000"/>
          <w:sz w:val="28"/>
          <w:szCs w:val="28"/>
        </w:rPr>
        <w:t xml:space="preserve">Общественного совета </w:t>
      </w:r>
      <w:r w:rsidR="000740C1" w:rsidRPr="00D31904">
        <w:rPr>
          <w:color w:val="000000"/>
          <w:sz w:val="28"/>
          <w:szCs w:val="28"/>
        </w:rPr>
        <w:t>обязаны</w:t>
      </w:r>
      <w:r w:rsidRPr="00D31904">
        <w:rPr>
          <w:color w:val="000000"/>
          <w:sz w:val="28"/>
          <w:szCs w:val="28"/>
        </w:rPr>
        <w:t xml:space="preserve">: </w:t>
      </w:r>
    </w:p>
    <w:p w14:paraId="4C5A4848" w14:textId="188CC19F" w:rsidR="000740C1" w:rsidRPr="00D31904" w:rsidRDefault="000740C1" w:rsidP="00A27A3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соблюдать нормы Конституции, соответствующих ей законов, актов Президента Республики Казахстан, Правительства Республики Казахстан, иных нормативных правовых актов Республики Казахстан;</w:t>
      </w:r>
    </w:p>
    <w:p w14:paraId="3E93C52D" w14:textId="3F5E65FB" w:rsidR="000740C1" w:rsidRPr="00D31904" w:rsidRDefault="000740C1" w:rsidP="00A27A3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осуществлять свою деятельность во взаимодействии с общественностью;</w:t>
      </w:r>
    </w:p>
    <w:p w14:paraId="46003314" w14:textId="09F8FCE3" w:rsidR="000740C1" w:rsidRPr="00D31904" w:rsidRDefault="000740C1" w:rsidP="00A27A3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 не реже двух раз в год информировать население о деятельности Общественного совета через средства массовой информации и (или) интернет-ресурсы;</w:t>
      </w:r>
    </w:p>
    <w:p w14:paraId="717BED20" w14:textId="2D5D8CF4" w:rsidR="000740C1" w:rsidRPr="00D31904" w:rsidRDefault="000740C1" w:rsidP="00A27A3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публиковать в средствах массовой информации и (или) размещать на интернет-ресурсе А</w:t>
      </w:r>
      <w:r w:rsidR="00631CD7" w:rsidRPr="00D31904">
        <w:rPr>
          <w:color w:val="000000"/>
          <w:sz w:val="28"/>
          <w:szCs w:val="28"/>
        </w:rPr>
        <w:t xml:space="preserve">гентства </w:t>
      </w:r>
      <w:r w:rsidRPr="00D31904">
        <w:rPr>
          <w:color w:val="000000"/>
          <w:sz w:val="28"/>
          <w:szCs w:val="28"/>
        </w:rPr>
        <w:t>годовой отчет о своей деятельности;</w:t>
      </w:r>
    </w:p>
    <w:p w14:paraId="51D361BD" w14:textId="5F8B9C53" w:rsidR="0011148B" w:rsidRPr="00D31904" w:rsidRDefault="000740C1" w:rsidP="00A27A3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 не распространять персональные данные без согласия субъекта персональных данных, а также не разглашать сведения, составляющие государственные секреты либо иную охраняемую законами Республики Казахстан тайну, полученные от А</w:t>
      </w:r>
      <w:r w:rsidR="00631CD7" w:rsidRPr="00D31904">
        <w:rPr>
          <w:color w:val="000000"/>
          <w:sz w:val="28"/>
          <w:szCs w:val="28"/>
        </w:rPr>
        <w:t>гентства</w:t>
      </w:r>
      <w:r w:rsidRPr="00D31904">
        <w:rPr>
          <w:color w:val="000000"/>
          <w:sz w:val="28"/>
          <w:szCs w:val="28"/>
        </w:rPr>
        <w:t>, за исключением информации, доступ к которой не подлежит ограничению в соответствии с Законом Республики Казахстан «О доступе к информации».</w:t>
      </w:r>
    </w:p>
    <w:p w14:paraId="77E0DD91" w14:textId="77777777" w:rsidR="00631CD7" w:rsidRPr="00631CD7" w:rsidRDefault="00631CD7" w:rsidP="00A27A3D">
      <w:pPr>
        <w:tabs>
          <w:tab w:val="left" w:pos="709"/>
          <w:tab w:val="left" w:pos="851"/>
          <w:tab w:val="left" w:pos="993"/>
        </w:tabs>
        <w:ind w:firstLine="567"/>
        <w:jc w:val="both"/>
        <w:rPr>
          <w:color w:val="000000"/>
          <w:sz w:val="28"/>
          <w:szCs w:val="28"/>
        </w:rPr>
      </w:pPr>
    </w:p>
    <w:p w14:paraId="4F4DCE1F" w14:textId="77777777" w:rsidR="00953CE4" w:rsidRDefault="00953CE4" w:rsidP="00953CE4">
      <w:pPr>
        <w:pStyle w:val="a4"/>
        <w:tabs>
          <w:tab w:val="left" w:pos="993"/>
        </w:tabs>
        <w:ind w:lef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</w:t>
      </w:r>
      <w:r w:rsidR="00B142FB" w:rsidRPr="00953CE4">
        <w:rPr>
          <w:b/>
          <w:color w:val="000000"/>
          <w:sz w:val="28"/>
          <w:szCs w:val="28"/>
        </w:rPr>
        <w:t>Организация деятельности Общественного совета</w:t>
      </w:r>
    </w:p>
    <w:p w14:paraId="76E94C1B" w14:textId="77777777" w:rsidR="00953CE4" w:rsidRPr="00953CE4" w:rsidRDefault="00953CE4" w:rsidP="00953CE4">
      <w:pPr>
        <w:pStyle w:val="a4"/>
        <w:tabs>
          <w:tab w:val="left" w:pos="993"/>
        </w:tabs>
        <w:ind w:left="567"/>
        <w:jc w:val="center"/>
        <w:rPr>
          <w:color w:val="000000"/>
          <w:sz w:val="28"/>
          <w:szCs w:val="28"/>
        </w:rPr>
      </w:pPr>
    </w:p>
    <w:p w14:paraId="6F19A7A2" w14:textId="77777777" w:rsidR="00953CE4" w:rsidRDefault="00B142FB" w:rsidP="00953CE4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953CE4">
        <w:rPr>
          <w:color w:val="000000"/>
          <w:sz w:val="28"/>
          <w:szCs w:val="28"/>
        </w:rPr>
        <w:t xml:space="preserve">Высшим органом Общественного совета является заседание. </w:t>
      </w:r>
    </w:p>
    <w:p w14:paraId="4640ED8F" w14:textId="77777777" w:rsidR="00953CE4" w:rsidRDefault="00B142FB" w:rsidP="00953CE4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953CE4">
        <w:rPr>
          <w:color w:val="000000"/>
          <w:sz w:val="28"/>
          <w:szCs w:val="28"/>
        </w:rPr>
        <w:t xml:space="preserve">Для осуществления руководства деятельностью Общественного совета в период между его заседаниями избирается президиум Общественного совета. </w:t>
      </w:r>
    </w:p>
    <w:p w14:paraId="43E65C98" w14:textId="77777777" w:rsidR="00953CE4" w:rsidRPr="00D31904" w:rsidRDefault="00B142FB" w:rsidP="00953CE4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lastRenderedPageBreak/>
        <w:t xml:space="preserve">В состав президиума входят председатель и секретарь Общественного совета, Председатель Агентства, с участием которого образован Общественный совет, председатели комиссий, отдельные члены Общественного совета. Количественный состав президиума определяется членами Общественного совета. </w:t>
      </w:r>
    </w:p>
    <w:p w14:paraId="777AFE4B" w14:textId="77777777" w:rsidR="00953CE4" w:rsidRPr="00D31904" w:rsidRDefault="00B142FB" w:rsidP="00953CE4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В состав президиума могут входить депутаты Парламента Республики Казахстан и участвовать в деятельности Общественного совета. </w:t>
      </w:r>
    </w:p>
    <w:p w14:paraId="447A8399" w14:textId="77777777" w:rsidR="00B142FB" w:rsidRPr="00D31904" w:rsidRDefault="00B142FB" w:rsidP="00953CE4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Президиум Общественного совета: </w:t>
      </w:r>
    </w:p>
    <w:p w14:paraId="2B176444" w14:textId="77777777" w:rsidR="00B142FB" w:rsidRPr="00D31904" w:rsidRDefault="00B142FB" w:rsidP="00E45939">
      <w:pPr>
        <w:pStyle w:val="a4"/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координирует работу комиссий Общественного совета; </w:t>
      </w:r>
    </w:p>
    <w:p w14:paraId="3B6E5CD2" w14:textId="77777777" w:rsidR="00B142FB" w:rsidRPr="00D31904" w:rsidRDefault="00B142FB" w:rsidP="00E45939">
      <w:pPr>
        <w:pStyle w:val="a4"/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организует подготовку проведения заседаний Общественного совета; </w:t>
      </w:r>
    </w:p>
    <w:p w14:paraId="13EBAF25" w14:textId="77777777" w:rsidR="00B142FB" w:rsidRPr="00D31904" w:rsidRDefault="00B142FB" w:rsidP="00E45939">
      <w:pPr>
        <w:pStyle w:val="a4"/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обеспечивает организационную и информационную поддержку деятельности Общественного совета. </w:t>
      </w:r>
    </w:p>
    <w:p w14:paraId="53AAE386" w14:textId="77A1DCE9" w:rsidR="00B142FB" w:rsidRPr="00663FF3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Первое заседание Общественного совета открывает руководитель </w:t>
      </w:r>
      <w:r w:rsidR="006461D3">
        <w:rPr>
          <w:color w:val="000000"/>
          <w:sz w:val="28"/>
          <w:szCs w:val="28"/>
        </w:rPr>
        <w:t>Р</w:t>
      </w:r>
      <w:r w:rsidRPr="00663FF3">
        <w:rPr>
          <w:color w:val="000000"/>
          <w:sz w:val="28"/>
          <w:szCs w:val="28"/>
        </w:rPr>
        <w:t xml:space="preserve">абочей группы. На этом заседании открытым голосованием избираются председатель, секретарь и весь состав президиума Общественного совета. </w:t>
      </w:r>
    </w:p>
    <w:p w14:paraId="5DE777A6" w14:textId="77777777" w:rsidR="00B142FB" w:rsidRPr="00663FF3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Председатель Общественного совета избирается из числа его членов – известных общественных деятелей, не состоящих на государственной службе. </w:t>
      </w:r>
    </w:p>
    <w:p w14:paraId="13E611B2" w14:textId="1E6136F1" w:rsidR="00B142FB" w:rsidRPr="00663FF3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>После избрания председателя, секретаря, состава президиума Общественного совета пол</w:t>
      </w:r>
      <w:r w:rsidR="00D37D20">
        <w:rPr>
          <w:color w:val="000000"/>
          <w:sz w:val="28"/>
          <w:szCs w:val="28"/>
        </w:rPr>
        <w:t>номочия Рабочей группы прекращаю</w:t>
      </w:r>
      <w:r w:rsidRPr="00663FF3">
        <w:rPr>
          <w:color w:val="000000"/>
          <w:sz w:val="28"/>
          <w:szCs w:val="28"/>
        </w:rPr>
        <w:t xml:space="preserve">тся. </w:t>
      </w:r>
    </w:p>
    <w:p w14:paraId="0297C0DB" w14:textId="77777777" w:rsidR="00D31904" w:rsidRDefault="00B142FB" w:rsidP="00D31904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>Основной формой работы Общественного совета является заседание</w:t>
      </w:r>
      <w:r w:rsidR="00D31904" w:rsidRPr="00D31904">
        <w:rPr>
          <w:color w:val="000000"/>
          <w:sz w:val="28"/>
          <w:szCs w:val="28"/>
        </w:rPr>
        <w:t>. Заседание Общественного совета считается правомочным при участии не менее двух третей от общего числа его членов. Допускается проведение заседаний Общественного совета в режиме видеоконференцсвязи и в онлайн формате.</w:t>
      </w:r>
    </w:p>
    <w:p w14:paraId="03D8BE21" w14:textId="74A1E9EB" w:rsidR="00D31904" w:rsidRPr="00D31904" w:rsidRDefault="00D31904" w:rsidP="00D31904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На заседания Общественного совета при необходимости приглашаются представители заинтересованных государственных органов, органов местного государственного управления, субъектов </w:t>
      </w:r>
      <w:proofErr w:type="spellStart"/>
      <w:r w:rsidRPr="00D31904">
        <w:rPr>
          <w:color w:val="000000"/>
          <w:sz w:val="28"/>
          <w:szCs w:val="28"/>
        </w:rPr>
        <w:t>квазигосударственного</w:t>
      </w:r>
      <w:proofErr w:type="spellEnd"/>
      <w:r w:rsidRPr="00D31904">
        <w:rPr>
          <w:color w:val="000000"/>
          <w:sz w:val="28"/>
          <w:szCs w:val="28"/>
        </w:rPr>
        <w:t xml:space="preserve"> сектора, средств массовой информации, научных, профсоюзных и других организаций, а также эксперты и иные специалисты.</w:t>
      </w:r>
    </w:p>
    <w:p w14:paraId="27E29495" w14:textId="0AAD1C30" w:rsidR="00D31904" w:rsidRPr="009162BA" w:rsidRDefault="00B142FB" w:rsidP="009162BA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 xml:space="preserve"> </w:t>
      </w:r>
      <w:r w:rsidRPr="009162BA">
        <w:rPr>
          <w:color w:val="000000"/>
          <w:sz w:val="28"/>
          <w:szCs w:val="28"/>
        </w:rPr>
        <w:t>Заседания Общественного совета являются</w:t>
      </w:r>
      <w:r w:rsidR="00D31904" w:rsidRPr="009162BA">
        <w:rPr>
          <w:color w:val="000000"/>
          <w:sz w:val="28"/>
          <w:szCs w:val="28"/>
        </w:rPr>
        <w:t xml:space="preserve"> открытыми</w:t>
      </w:r>
      <w:r w:rsidRPr="009162BA">
        <w:rPr>
          <w:color w:val="000000"/>
          <w:sz w:val="28"/>
          <w:szCs w:val="28"/>
        </w:rPr>
        <w:t xml:space="preserve"> </w:t>
      </w:r>
      <w:r w:rsidR="00D31904" w:rsidRPr="009162BA">
        <w:rPr>
          <w:color w:val="000000"/>
          <w:sz w:val="28"/>
          <w:szCs w:val="28"/>
        </w:rPr>
        <w:t>и проводятся в соответствии с планом работы на год.</w:t>
      </w:r>
    </w:p>
    <w:p w14:paraId="13424ABB" w14:textId="72D9A830" w:rsidR="00B142FB" w:rsidRPr="00663FF3" w:rsidRDefault="00D31904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31904">
        <w:rPr>
          <w:color w:val="000000"/>
          <w:sz w:val="28"/>
          <w:szCs w:val="28"/>
        </w:rPr>
        <w:t>План работы формируется на основании предложений членов Общественного совета и утверждается председателем Общественного совета</w:t>
      </w:r>
      <w:r w:rsidR="00B142FB" w:rsidRPr="00663FF3">
        <w:rPr>
          <w:color w:val="000000"/>
          <w:sz w:val="28"/>
          <w:szCs w:val="28"/>
        </w:rPr>
        <w:t xml:space="preserve">. </w:t>
      </w:r>
    </w:p>
    <w:p w14:paraId="7962AC78" w14:textId="6F70C821" w:rsidR="009162BA" w:rsidRPr="00D8151D" w:rsidRDefault="009162BA" w:rsidP="009162BA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8151D">
        <w:rPr>
          <w:color w:val="000000"/>
          <w:sz w:val="28"/>
          <w:szCs w:val="28"/>
        </w:rPr>
        <w:t>В случае необходимости проводятся внеочередные заседания. Инициатор внеочередного заседания Общественного совета вносит на рассмотрение председателя Общественного совета перечень предлагаемых вопросов для обсуждения и проекты решений по ним, который направляет их членам Общественного совета. Решение о проведении внеочередного заседания принимается большинством членов Общественного совета путем голосования.</w:t>
      </w:r>
    </w:p>
    <w:p w14:paraId="38DBCED4" w14:textId="77777777" w:rsidR="00B142FB" w:rsidRPr="00D8151D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8151D">
        <w:rPr>
          <w:color w:val="000000"/>
          <w:sz w:val="28"/>
          <w:szCs w:val="28"/>
        </w:rPr>
        <w:t xml:space="preserve">Проект повестки заседания формируется на основании предложений членов Общественного совета. </w:t>
      </w:r>
    </w:p>
    <w:p w14:paraId="639A5AC7" w14:textId="77777777" w:rsidR="00B142FB" w:rsidRPr="00D8151D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8151D">
        <w:rPr>
          <w:color w:val="000000"/>
          <w:sz w:val="28"/>
          <w:szCs w:val="28"/>
        </w:rPr>
        <w:t xml:space="preserve">Повестка заседания утверждается на заседании Общественного совета. </w:t>
      </w:r>
    </w:p>
    <w:p w14:paraId="3399743D" w14:textId="3BB6D606" w:rsidR="00B142FB" w:rsidRPr="00663FF3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8151D">
        <w:rPr>
          <w:color w:val="000000"/>
          <w:sz w:val="28"/>
          <w:szCs w:val="28"/>
        </w:rPr>
        <w:t>Материалы к заседанию за два рабочих дня</w:t>
      </w:r>
      <w:r w:rsidR="00D37D20" w:rsidRPr="00D8151D">
        <w:rPr>
          <w:color w:val="000000"/>
          <w:sz w:val="28"/>
          <w:szCs w:val="28"/>
        </w:rPr>
        <w:t xml:space="preserve"> до</w:t>
      </w:r>
      <w:r w:rsidR="008501DE" w:rsidRPr="00D8151D">
        <w:rPr>
          <w:color w:val="000000"/>
          <w:sz w:val="28"/>
          <w:szCs w:val="28"/>
        </w:rPr>
        <w:t xml:space="preserve"> даты его проведения</w:t>
      </w:r>
      <w:r w:rsidR="00D37D20">
        <w:rPr>
          <w:color w:val="000000"/>
          <w:sz w:val="28"/>
          <w:szCs w:val="28"/>
        </w:rPr>
        <w:t xml:space="preserve"> </w:t>
      </w:r>
      <w:r w:rsidRPr="00663FF3">
        <w:rPr>
          <w:color w:val="000000"/>
          <w:sz w:val="28"/>
          <w:szCs w:val="28"/>
        </w:rPr>
        <w:t xml:space="preserve">направляются секретарем членам Общественного совета. </w:t>
      </w:r>
    </w:p>
    <w:p w14:paraId="210D09E0" w14:textId="703D8B34" w:rsidR="00B142FB" w:rsidRPr="00663FF3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lastRenderedPageBreak/>
        <w:t>О невозможности присутствовать на заседании по уважительной причине член Общественного совета заблаговременно информирует председателя или секретаря, в том числе</w:t>
      </w:r>
      <w:r w:rsidR="008501DE">
        <w:rPr>
          <w:color w:val="000000"/>
          <w:sz w:val="28"/>
          <w:szCs w:val="28"/>
        </w:rPr>
        <w:t xml:space="preserve"> сообщением</w:t>
      </w:r>
      <w:r w:rsidRPr="00663FF3">
        <w:rPr>
          <w:color w:val="000000"/>
          <w:sz w:val="28"/>
          <w:szCs w:val="28"/>
        </w:rPr>
        <w:t xml:space="preserve"> на официальные электронные адреса. </w:t>
      </w:r>
    </w:p>
    <w:p w14:paraId="0C409551" w14:textId="77777777" w:rsidR="00B142FB" w:rsidRPr="00663FF3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Решения Общественного совета принимаются большинством голосов от числа присутствующих членов. </w:t>
      </w:r>
    </w:p>
    <w:p w14:paraId="24AD0E15" w14:textId="4B49FCB5" w:rsidR="00B142FB" w:rsidRPr="00663FF3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>Член Общественного совета, имеющий особое мнение по рассматриваемому вопросу, может представить особое мнение</w:t>
      </w:r>
      <w:r w:rsidR="008501DE">
        <w:rPr>
          <w:color w:val="000000"/>
          <w:sz w:val="28"/>
          <w:szCs w:val="28"/>
        </w:rPr>
        <w:t xml:space="preserve">, изложенное в письменной форме, </w:t>
      </w:r>
      <w:r w:rsidRPr="00663FF3">
        <w:rPr>
          <w:color w:val="000000"/>
          <w:sz w:val="28"/>
          <w:szCs w:val="28"/>
        </w:rPr>
        <w:t xml:space="preserve">которое будет прилагаться к протоколу заседания. </w:t>
      </w:r>
    </w:p>
    <w:p w14:paraId="1E020450" w14:textId="77777777" w:rsidR="00B142FB" w:rsidRPr="00663FF3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Каждое заседание Общественного совета оформляется протоколом заседания, который подписывает секретарь и председательствующий на заседании. </w:t>
      </w:r>
    </w:p>
    <w:p w14:paraId="4E6C2BE1" w14:textId="77777777" w:rsidR="00B142FB" w:rsidRPr="00663FF3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Иные вопросы проведения заседаний определяются решением Общественного совета. </w:t>
      </w:r>
    </w:p>
    <w:p w14:paraId="26DC4722" w14:textId="385A1087" w:rsidR="00B142FB" w:rsidRPr="00663FF3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>Общественный совет при осуществлении с</w:t>
      </w:r>
      <w:r w:rsidR="008501DE">
        <w:rPr>
          <w:color w:val="000000"/>
          <w:sz w:val="28"/>
          <w:szCs w:val="28"/>
        </w:rPr>
        <w:t>воей деятельности взаимодействуе</w:t>
      </w:r>
      <w:r w:rsidRPr="00663FF3">
        <w:rPr>
          <w:color w:val="000000"/>
          <w:sz w:val="28"/>
          <w:szCs w:val="28"/>
        </w:rPr>
        <w:t xml:space="preserve">т с другими </w:t>
      </w:r>
      <w:r w:rsidR="008501DE">
        <w:rPr>
          <w:color w:val="000000"/>
          <w:sz w:val="28"/>
          <w:szCs w:val="28"/>
        </w:rPr>
        <w:t>о</w:t>
      </w:r>
      <w:r w:rsidRPr="00663FF3">
        <w:rPr>
          <w:color w:val="000000"/>
          <w:sz w:val="28"/>
          <w:szCs w:val="28"/>
        </w:rPr>
        <w:t xml:space="preserve">бщественными советами на условиях равенства и партнерства. </w:t>
      </w:r>
    </w:p>
    <w:p w14:paraId="6BA1A882" w14:textId="0B1C0A80" w:rsidR="00B142FB" w:rsidRPr="00663FF3" w:rsidRDefault="00B142FB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В пределах своих полномочий член Общественного совета с правом совещательного голоса может участвовать в деятельности иных </w:t>
      </w:r>
      <w:r w:rsidR="008501DE">
        <w:rPr>
          <w:color w:val="000000"/>
          <w:sz w:val="28"/>
          <w:szCs w:val="28"/>
        </w:rPr>
        <w:t>о</w:t>
      </w:r>
      <w:r w:rsidRPr="00663FF3">
        <w:rPr>
          <w:color w:val="000000"/>
          <w:sz w:val="28"/>
          <w:szCs w:val="28"/>
        </w:rPr>
        <w:t xml:space="preserve">бщественных советов. </w:t>
      </w:r>
    </w:p>
    <w:p w14:paraId="33CA762B" w14:textId="5A7C1827" w:rsidR="00B142FB" w:rsidRDefault="00A732F8" w:rsidP="00E45939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>Материалы для рассмотрения на заседани</w:t>
      </w:r>
      <w:r w:rsidR="008501DE">
        <w:rPr>
          <w:color w:val="000000"/>
          <w:sz w:val="28"/>
          <w:szCs w:val="28"/>
        </w:rPr>
        <w:t>и пред</w:t>
      </w:r>
      <w:r w:rsidRPr="00663FF3">
        <w:rPr>
          <w:color w:val="000000"/>
          <w:sz w:val="28"/>
          <w:szCs w:val="28"/>
        </w:rPr>
        <w:t>ставляются руководителями соответствующих структурных подразделений Агентства секретарю Общественного совета за семь рабочих дней до</w:t>
      </w:r>
      <w:r w:rsidR="008501DE">
        <w:rPr>
          <w:color w:val="000000"/>
          <w:sz w:val="28"/>
          <w:szCs w:val="28"/>
        </w:rPr>
        <w:t xml:space="preserve"> его проведения.</w:t>
      </w:r>
    </w:p>
    <w:p w14:paraId="79241BAC" w14:textId="77777777" w:rsidR="0096507D" w:rsidRDefault="0096507D" w:rsidP="00663FF3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</w:p>
    <w:p w14:paraId="79467D55" w14:textId="77777777" w:rsidR="00A732F8" w:rsidRPr="00663FF3" w:rsidRDefault="008F44BA" w:rsidP="008F44BA">
      <w:pPr>
        <w:pStyle w:val="a4"/>
        <w:tabs>
          <w:tab w:val="left" w:pos="993"/>
        </w:tabs>
        <w:ind w:left="106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A732F8" w:rsidRPr="00663FF3">
        <w:rPr>
          <w:b/>
          <w:color w:val="000000"/>
          <w:sz w:val="28"/>
          <w:szCs w:val="28"/>
        </w:rPr>
        <w:t>. Полномочия председателя и секретаря Общественного совета</w:t>
      </w:r>
    </w:p>
    <w:p w14:paraId="20431CCB" w14:textId="77777777" w:rsidR="00A732F8" w:rsidRDefault="00A732F8" w:rsidP="00663FF3">
      <w:pPr>
        <w:tabs>
          <w:tab w:val="left" w:pos="993"/>
        </w:tabs>
        <w:ind w:firstLine="567"/>
        <w:jc w:val="center"/>
        <w:rPr>
          <w:b/>
          <w:color w:val="000000"/>
          <w:sz w:val="28"/>
          <w:szCs w:val="28"/>
        </w:rPr>
      </w:pPr>
    </w:p>
    <w:p w14:paraId="49B45569" w14:textId="77777777" w:rsidR="00A732F8" w:rsidRPr="00663FF3" w:rsidRDefault="00A732F8" w:rsidP="008F44BA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 Председатель Общественного совета: </w:t>
      </w:r>
    </w:p>
    <w:p w14:paraId="263D89CB" w14:textId="77777777" w:rsidR="00A732F8" w:rsidRPr="00663FF3" w:rsidRDefault="00A732F8" w:rsidP="008F44BA">
      <w:pPr>
        <w:pStyle w:val="a4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организует деятельность Общественного совета; </w:t>
      </w:r>
    </w:p>
    <w:p w14:paraId="21DBF2C3" w14:textId="77777777" w:rsidR="00A732F8" w:rsidRPr="00663FF3" w:rsidRDefault="00A732F8" w:rsidP="008F44BA">
      <w:pPr>
        <w:pStyle w:val="a4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председательствует на заседаниях; </w:t>
      </w:r>
    </w:p>
    <w:p w14:paraId="0DFCD74B" w14:textId="77777777" w:rsidR="00A732F8" w:rsidRPr="00663FF3" w:rsidRDefault="00A732F8" w:rsidP="008F44BA">
      <w:pPr>
        <w:pStyle w:val="a4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подписывает документы от имени Общественного совета; </w:t>
      </w:r>
    </w:p>
    <w:p w14:paraId="37DC116B" w14:textId="77777777" w:rsidR="008F44BA" w:rsidRDefault="00A732F8" w:rsidP="008F44BA">
      <w:pPr>
        <w:pStyle w:val="a4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координирует деятельность по реализации решений Общественного </w:t>
      </w:r>
      <w:r w:rsidRPr="008F44BA">
        <w:rPr>
          <w:color w:val="000000"/>
          <w:sz w:val="28"/>
          <w:szCs w:val="28"/>
        </w:rPr>
        <w:t xml:space="preserve">совета; </w:t>
      </w:r>
    </w:p>
    <w:p w14:paraId="1095000E" w14:textId="5A7E3957" w:rsidR="008F44BA" w:rsidRDefault="00A732F8" w:rsidP="008F44BA">
      <w:pPr>
        <w:pStyle w:val="a4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8F44BA">
        <w:rPr>
          <w:color w:val="000000"/>
          <w:sz w:val="28"/>
          <w:szCs w:val="28"/>
        </w:rPr>
        <w:t xml:space="preserve">участвует в заседаниях </w:t>
      </w:r>
      <w:proofErr w:type="spellStart"/>
      <w:r w:rsidR="008B5975">
        <w:rPr>
          <w:color w:val="000000"/>
          <w:sz w:val="28"/>
          <w:szCs w:val="28"/>
          <w:lang w:val="kk-KZ"/>
        </w:rPr>
        <w:t>Агентства</w:t>
      </w:r>
      <w:proofErr w:type="spellEnd"/>
      <w:r w:rsidRPr="008F44BA">
        <w:rPr>
          <w:color w:val="000000"/>
          <w:sz w:val="28"/>
          <w:szCs w:val="28"/>
        </w:rPr>
        <w:t xml:space="preserve"> с правом совещательного голоса; </w:t>
      </w:r>
    </w:p>
    <w:p w14:paraId="3F2FC5D2" w14:textId="77777777" w:rsidR="00A732F8" w:rsidRPr="008F44BA" w:rsidRDefault="00A732F8" w:rsidP="008F44BA">
      <w:pPr>
        <w:pStyle w:val="a4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8F44BA">
        <w:rPr>
          <w:color w:val="000000"/>
          <w:sz w:val="28"/>
          <w:szCs w:val="28"/>
        </w:rPr>
        <w:t xml:space="preserve"> на время своего отсутствия делегирует исполнение обязанностей председателя одному из членов президиума Общественного совета путем заключения соглашения о принятии последним полномочий председателя Общественного совета. </w:t>
      </w:r>
    </w:p>
    <w:p w14:paraId="26C4CDA0" w14:textId="77777777" w:rsidR="00A732F8" w:rsidRPr="00663FF3" w:rsidRDefault="00A732F8" w:rsidP="00E45939">
      <w:pPr>
        <w:pStyle w:val="a4"/>
        <w:numPr>
          <w:ilvl w:val="0"/>
          <w:numId w:val="5"/>
        </w:num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 Секретарь Общественного совета: </w:t>
      </w:r>
    </w:p>
    <w:p w14:paraId="67113FC6" w14:textId="77777777" w:rsidR="00A732F8" w:rsidRPr="00663FF3" w:rsidRDefault="00A732F8" w:rsidP="008F44BA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обеспечивает решение организационных вопросов подготовки и проведения заседаний Общественного совета; </w:t>
      </w:r>
    </w:p>
    <w:p w14:paraId="1BC8882B" w14:textId="77777777" w:rsidR="00A732F8" w:rsidRPr="00663FF3" w:rsidRDefault="00A732F8" w:rsidP="008F44BA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организует и ведет делопроизводство в Общественном совете, а также контролирует сроки исполнения решений Общественного совета.  </w:t>
      </w:r>
    </w:p>
    <w:p w14:paraId="771C890C" w14:textId="77777777" w:rsidR="00A732F8" w:rsidRDefault="00A732F8" w:rsidP="00663FF3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</w:p>
    <w:p w14:paraId="310AFC3B" w14:textId="77777777" w:rsidR="008501DE" w:rsidRDefault="008501DE" w:rsidP="00663FF3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</w:p>
    <w:p w14:paraId="1CC290BD" w14:textId="77777777" w:rsidR="00A732F8" w:rsidRPr="008F44BA" w:rsidRDefault="00A732F8" w:rsidP="008F44BA">
      <w:pPr>
        <w:pStyle w:val="a4"/>
        <w:numPr>
          <w:ilvl w:val="0"/>
          <w:numId w:val="19"/>
        </w:numPr>
        <w:tabs>
          <w:tab w:val="left" w:pos="993"/>
        </w:tabs>
        <w:jc w:val="center"/>
        <w:rPr>
          <w:b/>
          <w:color w:val="000000"/>
          <w:sz w:val="28"/>
          <w:szCs w:val="28"/>
        </w:rPr>
      </w:pPr>
      <w:r w:rsidRPr="008F44BA">
        <w:rPr>
          <w:b/>
          <w:color w:val="000000"/>
          <w:sz w:val="28"/>
          <w:szCs w:val="28"/>
        </w:rPr>
        <w:lastRenderedPageBreak/>
        <w:t>Прекращение полномочий членов Общественного совета</w:t>
      </w:r>
    </w:p>
    <w:p w14:paraId="6F377468" w14:textId="77777777" w:rsidR="00A732F8" w:rsidRDefault="00A732F8" w:rsidP="008F44BA">
      <w:pPr>
        <w:tabs>
          <w:tab w:val="left" w:pos="993"/>
        </w:tabs>
        <w:ind w:firstLine="567"/>
        <w:jc w:val="both"/>
        <w:rPr>
          <w:b/>
          <w:color w:val="000000"/>
          <w:sz w:val="28"/>
          <w:szCs w:val="28"/>
        </w:rPr>
      </w:pPr>
    </w:p>
    <w:p w14:paraId="3D799A24" w14:textId="77777777" w:rsidR="00A732F8" w:rsidRPr="00663FF3" w:rsidRDefault="00A732F8" w:rsidP="008F44BA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Член Общественного совета может выйти из его состава по собственному желанию путем подачи заявления в письменной форме. </w:t>
      </w:r>
    </w:p>
    <w:p w14:paraId="7D1B2154" w14:textId="77777777" w:rsidR="00A732F8" w:rsidRPr="00663FF3" w:rsidRDefault="00A732F8" w:rsidP="008F44BA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Член Общественного совета может быть досрочно исключен из его состава решением Общественного совета в случае невозможности принимать участие в его работе по состоянию здоровья либо по иным основаниям, предусмотренным пунктом 1 статьи 10 Закона. </w:t>
      </w:r>
    </w:p>
    <w:p w14:paraId="14DA93F2" w14:textId="5931A431" w:rsidR="00A732F8" w:rsidRPr="00663FF3" w:rsidRDefault="00A732F8" w:rsidP="008F44BA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3FF3">
        <w:rPr>
          <w:color w:val="000000"/>
          <w:sz w:val="28"/>
          <w:szCs w:val="28"/>
        </w:rPr>
        <w:t xml:space="preserve">Общественный совет принимает решение о включении в состав Общественного совета нового члена вместо выбывшего на оставшийся срок его полномочий по результатам конкурса или по решению </w:t>
      </w:r>
      <w:r w:rsidR="008501DE">
        <w:rPr>
          <w:color w:val="000000"/>
          <w:sz w:val="28"/>
          <w:szCs w:val="28"/>
        </w:rPr>
        <w:t>Агентства</w:t>
      </w:r>
      <w:r w:rsidRPr="00663FF3">
        <w:rPr>
          <w:color w:val="000000"/>
          <w:sz w:val="28"/>
          <w:szCs w:val="28"/>
        </w:rPr>
        <w:t xml:space="preserve"> в соответствии с пунктом 1 статьи 9 Закона.</w:t>
      </w:r>
    </w:p>
    <w:p w14:paraId="206A6B48" w14:textId="77777777" w:rsidR="00053C62" w:rsidRPr="00A1422D" w:rsidRDefault="00053C62" w:rsidP="00663FF3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sectPr w:rsidR="00053C62" w:rsidRPr="00A1422D" w:rsidSect="00D37D20">
      <w:headerReference w:type="default" r:id="rId7"/>
      <w:pgSz w:w="11900" w:h="16840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2C904" w14:textId="77777777" w:rsidR="00E249CF" w:rsidRDefault="00E249CF" w:rsidP="00D37D20">
      <w:r>
        <w:separator/>
      </w:r>
    </w:p>
  </w:endnote>
  <w:endnote w:type="continuationSeparator" w:id="0">
    <w:p w14:paraId="485ABEA8" w14:textId="77777777" w:rsidR="00E249CF" w:rsidRDefault="00E249CF" w:rsidP="00D3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6C8B1" w14:textId="77777777" w:rsidR="00E249CF" w:rsidRDefault="00E249CF" w:rsidP="00D37D20">
      <w:r>
        <w:separator/>
      </w:r>
    </w:p>
  </w:footnote>
  <w:footnote w:type="continuationSeparator" w:id="0">
    <w:p w14:paraId="4EBA664F" w14:textId="77777777" w:rsidR="00E249CF" w:rsidRDefault="00E249CF" w:rsidP="00D37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070402"/>
      <w:docPartObj>
        <w:docPartGallery w:val="Page Numbers (Top of Page)"/>
        <w:docPartUnique/>
      </w:docPartObj>
    </w:sdtPr>
    <w:sdtEndPr/>
    <w:sdtContent>
      <w:p w14:paraId="4AC1DE58" w14:textId="1A8743E5" w:rsidR="00D37D20" w:rsidRDefault="00D37D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1A9">
          <w:rPr>
            <w:noProof/>
          </w:rPr>
          <w:t>5</w:t>
        </w:r>
        <w:r>
          <w:fldChar w:fldCharType="end"/>
        </w:r>
      </w:p>
    </w:sdtContent>
  </w:sdt>
  <w:p w14:paraId="7B42CC89" w14:textId="77777777" w:rsidR="00D37D20" w:rsidRDefault="00D37D2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3E10"/>
    <w:multiLevelType w:val="hybridMultilevel"/>
    <w:tmpl w:val="384C3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20E23E2">
      <w:start w:val="1"/>
      <w:numFmt w:val="decimal"/>
      <w:lvlText w:val="%2)"/>
      <w:lvlJc w:val="left"/>
      <w:pPr>
        <w:ind w:left="538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A08EF"/>
    <w:multiLevelType w:val="hybridMultilevel"/>
    <w:tmpl w:val="B516A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538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26600"/>
    <w:multiLevelType w:val="hybridMultilevel"/>
    <w:tmpl w:val="C3BA5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61462"/>
    <w:multiLevelType w:val="hybridMultilevel"/>
    <w:tmpl w:val="5AD4FD9C"/>
    <w:lvl w:ilvl="0" w:tplc="0CDA5AC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8A4B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7CBB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9220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3083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D84F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CE8F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986A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D40EC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125F4A"/>
    <w:multiLevelType w:val="hybridMultilevel"/>
    <w:tmpl w:val="C5DC1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411C3"/>
    <w:multiLevelType w:val="hybridMultilevel"/>
    <w:tmpl w:val="50AE8E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E29DC"/>
    <w:multiLevelType w:val="hybridMultilevel"/>
    <w:tmpl w:val="0E229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538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B2C3E"/>
    <w:multiLevelType w:val="hybridMultilevel"/>
    <w:tmpl w:val="2826A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7559C"/>
    <w:multiLevelType w:val="hybridMultilevel"/>
    <w:tmpl w:val="22EAE7A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4A68EE"/>
    <w:multiLevelType w:val="hybridMultilevel"/>
    <w:tmpl w:val="9C0C1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538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500F9"/>
    <w:multiLevelType w:val="hybridMultilevel"/>
    <w:tmpl w:val="6660E760"/>
    <w:lvl w:ilvl="0" w:tplc="C0CAA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551BB0"/>
    <w:multiLevelType w:val="hybridMultilevel"/>
    <w:tmpl w:val="C3E22AA2"/>
    <w:lvl w:ilvl="0" w:tplc="85C6712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337E95"/>
    <w:multiLevelType w:val="hybridMultilevel"/>
    <w:tmpl w:val="F2D2E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F6248"/>
    <w:multiLevelType w:val="hybridMultilevel"/>
    <w:tmpl w:val="7534E488"/>
    <w:lvl w:ilvl="0" w:tplc="D5EEBD72">
      <w:start w:val="2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468E6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78EE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1AD6A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942F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7439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CC95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FEFF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7440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5190264"/>
    <w:multiLevelType w:val="hybridMultilevel"/>
    <w:tmpl w:val="D800F41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9382835"/>
    <w:multiLevelType w:val="hybridMultilevel"/>
    <w:tmpl w:val="A712E1FC"/>
    <w:lvl w:ilvl="0" w:tplc="DF52D6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A887A8E"/>
    <w:multiLevelType w:val="hybridMultilevel"/>
    <w:tmpl w:val="F1EC82E0"/>
    <w:lvl w:ilvl="0" w:tplc="500085E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0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BE3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5A49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E2A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64C6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40DB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2C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F84D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C0173C9"/>
    <w:multiLevelType w:val="hybridMultilevel"/>
    <w:tmpl w:val="216ED09E"/>
    <w:lvl w:ilvl="0" w:tplc="28FE0F1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FED7C2D"/>
    <w:multiLevelType w:val="hybridMultilevel"/>
    <w:tmpl w:val="680E734E"/>
    <w:lvl w:ilvl="0" w:tplc="334C4BA4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D10C30BE">
      <w:start w:val="1"/>
      <w:numFmt w:val="decimal"/>
      <w:lvlText w:val="%2)"/>
      <w:lvlJc w:val="left"/>
      <w:pPr>
        <w:ind w:left="3509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0"/>
  </w:num>
  <w:num w:numId="5">
    <w:abstractNumId w:val="10"/>
  </w:num>
  <w:num w:numId="6">
    <w:abstractNumId w:val="17"/>
  </w:num>
  <w:num w:numId="7">
    <w:abstractNumId w:val="15"/>
  </w:num>
  <w:num w:numId="8">
    <w:abstractNumId w:val="4"/>
  </w:num>
  <w:num w:numId="9">
    <w:abstractNumId w:val="2"/>
  </w:num>
  <w:num w:numId="10">
    <w:abstractNumId w:val="7"/>
  </w:num>
  <w:num w:numId="11">
    <w:abstractNumId w:val="8"/>
  </w:num>
  <w:num w:numId="12">
    <w:abstractNumId w:val="12"/>
  </w:num>
  <w:num w:numId="13">
    <w:abstractNumId w:val="5"/>
  </w:num>
  <w:num w:numId="14">
    <w:abstractNumId w:val="14"/>
  </w:num>
  <w:num w:numId="15">
    <w:abstractNumId w:val="9"/>
  </w:num>
  <w:num w:numId="16">
    <w:abstractNumId w:val="18"/>
  </w:num>
  <w:num w:numId="17">
    <w:abstractNumId w:val="1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62"/>
    <w:rsid w:val="00011B0C"/>
    <w:rsid w:val="00053C62"/>
    <w:rsid w:val="000740C1"/>
    <w:rsid w:val="0011148B"/>
    <w:rsid w:val="00116FD0"/>
    <w:rsid w:val="001215A2"/>
    <w:rsid w:val="001551D9"/>
    <w:rsid w:val="001970B8"/>
    <w:rsid w:val="001D294D"/>
    <w:rsid w:val="001E7C87"/>
    <w:rsid w:val="001F317F"/>
    <w:rsid w:val="0025758D"/>
    <w:rsid w:val="002A2EFA"/>
    <w:rsid w:val="002B30F2"/>
    <w:rsid w:val="002B51CB"/>
    <w:rsid w:val="003365CF"/>
    <w:rsid w:val="00384D6B"/>
    <w:rsid w:val="003D41EE"/>
    <w:rsid w:val="0041311F"/>
    <w:rsid w:val="00476AAE"/>
    <w:rsid w:val="00477AEE"/>
    <w:rsid w:val="004B73CA"/>
    <w:rsid w:val="004C2871"/>
    <w:rsid w:val="004D4800"/>
    <w:rsid w:val="00523584"/>
    <w:rsid w:val="005271A9"/>
    <w:rsid w:val="00563BBB"/>
    <w:rsid w:val="005B540A"/>
    <w:rsid w:val="005D50D8"/>
    <w:rsid w:val="005D7B32"/>
    <w:rsid w:val="00604F6E"/>
    <w:rsid w:val="00631CD7"/>
    <w:rsid w:val="006461D3"/>
    <w:rsid w:val="00656157"/>
    <w:rsid w:val="00663FF3"/>
    <w:rsid w:val="006A5EF2"/>
    <w:rsid w:val="006B6BC3"/>
    <w:rsid w:val="0073587E"/>
    <w:rsid w:val="00777F0E"/>
    <w:rsid w:val="007876AA"/>
    <w:rsid w:val="007F7CDB"/>
    <w:rsid w:val="00800158"/>
    <w:rsid w:val="00806509"/>
    <w:rsid w:val="00824EE5"/>
    <w:rsid w:val="008501DE"/>
    <w:rsid w:val="00865F97"/>
    <w:rsid w:val="00867FB6"/>
    <w:rsid w:val="008B5975"/>
    <w:rsid w:val="008D7054"/>
    <w:rsid w:val="008F394A"/>
    <w:rsid w:val="008F44BA"/>
    <w:rsid w:val="008F7E07"/>
    <w:rsid w:val="009162BA"/>
    <w:rsid w:val="00953CE4"/>
    <w:rsid w:val="0096507D"/>
    <w:rsid w:val="009B0DF1"/>
    <w:rsid w:val="009E0311"/>
    <w:rsid w:val="00A1422D"/>
    <w:rsid w:val="00A27A3D"/>
    <w:rsid w:val="00A66775"/>
    <w:rsid w:val="00A732F8"/>
    <w:rsid w:val="00A8247D"/>
    <w:rsid w:val="00AA1B7E"/>
    <w:rsid w:val="00AA2050"/>
    <w:rsid w:val="00B142FB"/>
    <w:rsid w:val="00B906D7"/>
    <w:rsid w:val="00BD1E94"/>
    <w:rsid w:val="00BE3AA1"/>
    <w:rsid w:val="00BF1A8B"/>
    <w:rsid w:val="00BF3934"/>
    <w:rsid w:val="00D31904"/>
    <w:rsid w:val="00D37D20"/>
    <w:rsid w:val="00D8151D"/>
    <w:rsid w:val="00DE675E"/>
    <w:rsid w:val="00E15D6B"/>
    <w:rsid w:val="00E249CF"/>
    <w:rsid w:val="00E34BE8"/>
    <w:rsid w:val="00E45939"/>
    <w:rsid w:val="00EA6602"/>
    <w:rsid w:val="00F10BFC"/>
    <w:rsid w:val="00F826F9"/>
    <w:rsid w:val="00F85958"/>
    <w:rsid w:val="00FD7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A295"/>
  <w15:docId w15:val="{B85B491F-F970-4620-A7D4-A05FD157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C6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3C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317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F44BA"/>
    <w:pPr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uiPriority w:val="99"/>
    <w:unhideWhenUsed/>
    <w:rsid w:val="00D37D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7D2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D37D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7D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Айда Сапуанова</cp:lastModifiedBy>
  <cp:revision>12</cp:revision>
  <dcterms:created xsi:type="dcterms:W3CDTF">2023-11-24T06:50:00Z</dcterms:created>
  <dcterms:modified xsi:type="dcterms:W3CDTF">2024-02-07T04:54:00Z</dcterms:modified>
</cp:coreProperties>
</file>