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1DC44DEC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0C42F98D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214BF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522869C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202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531BA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31</w:t>
      </w:r>
      <w:r w:rsidR="00EB3A22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н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аурыз</w:t>
      </w:r>
    </w:p>
    <w:p w14:paraId="2AE2A8FE" w14:textId="07BAFEAC" w:rsidR="004152D4" w:rsidRPr="004152D4" w:rsidRDefault="00EC325F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Кіші зал                 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27738D8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мүшелері</w:t>
      </w:r>
      <w:r w:rsidR="00214BF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(тізім бойынша)</w:t>
      </w:r>
    </w:p>
    <w:p w14:paraId="4D681475" w14:textId="693EE184" w:rsidR="00A25C2D" w:rsidRPr="00A25C2D" w:rsidRDefault="00B47686" w:rsidP="00775D61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Джаксыбаева Зейнеп Опабековна,  «Екібастұз қаласы әкімдігінің халықты жұмыспен қамту және әлеуметтік мәселелер бөлімі» ММ басшысы</w:t>
      </w:r>
      <w:r w:rsid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>Хакимов Абай Серикович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тұрғын үй-коммуналдық шаруашылық, жолаушылар көлігі және автомобиль жолдары бөлімі» ММ басшысы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>Токсамбаева Жанар Куанышевна, «Екібастұз қаласы әкімдігінің мәдениет, тілдерді дамыту, дене шынықтыру және спорт бөлімі»ММ басшысының міндетін атқарушы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>Сулейменов Кайрат Заруханович, «Екібастұз қаласы әкімдігінің сәулет және қала құрылысы бөлімі»ММ басшысы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>Данияр Курмангалиевич Даулбаев,  «Екібастұз қаласы әкімдігінің жер қатынастары бөлімі» ММ басшысы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775D61" w:rsidRP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25C2D"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>Дузембаева Айгуль Думаковна, «Павлодар облысы Екібастұз қаласы әкімінің аппараты» ММ мемлекеттік көрсетілетін қызметтер мониторингі және ақпараттық технологиялар бөлімінің бас маманы.</w:t>
      </w: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7AEB6F3" w14:textId="77777777" w:rsidR="00687192" w:rsidRDefault="00687192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7EA872B" w14:textId="77777777" w:rsidR="00EB3A22" w:rsidRPr="00EB3A22" w:rsidRDefault="00EB3A22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1.«Әлеуметтiк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 шешім жобасы.</w:t>
      </w:r>
    </w:p>
    <w:p w14:paraId="2717567E" w14:textId="7D97B5A5" w:rsidR="00416B4A" w:rsidRDefault="00EB3A22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2. Павлодар облысы Екібастұз қалалық мәслихатының 2023 жылғы                      13 қазандағы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«Әлеуметтік көмек көрсетудің, оның мөлшерлерін белгілеудің және Екібастұз қаласы мұқтаж азаматтардың жекелеген санаттарының тізбесін айқындаудың қағидаларын бекіту туралы» № 80/8 шешімінің күші жойылды деп тану туралы» шешім жобасы.</w:t>
      </w:r>
    </w:p>
    <w:p w14:paraId="133CE261" w14:textId="733DDB3E" w:rsidR="00A25C2D" w:rsidRPr="00A25C2D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3.</w:t>
      </w:r>
      <w:r w:rsidRPr="00A25C2D">
        <w:rPr>
          <w:lang w:val="kk-KZ"/>
        </w:rPr>
        <w:t xml:space="preserve"> </w:t>
      </w:r>
      <w:r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569D" w:rsidRPr="009B569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2025 жылғы қоғамдық мониторинг нәтижелері.</w:t>
      </w:r>
    </w:p>
    <w:p w14:paraId="15AF9BD0" w14:textId="77777777" w:rsidR="00A25C2D" w:rsidRDefault="00A25C2D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F13368F" w14:textId="2D24A5F3" w:rsidR="00824651" w:rsidRDefault="004B252B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0" w:name="_Hlk225851716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A25C2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бірінші, екінші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мәселеле</w:t>
      </w:r>
      <w:r w:rsidR="009271A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халықты жұмыспен қамту және әлеуметтік мәселелер 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бөлімінен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және </w:t>
      </w:r>
      <w:r w:rsidR="0082465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Павлодар облысы Екібастұз қалалық мәслихатының 2023 жылғы  </w:t>
      </w:r>
    </w:p>
    <w:p w14:paraId="520CF207" w14:textId="77777777" w:rsidR="00824651" w:rsidRDefault="00824651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856AED2" w14:textId="77777777" w:rsidR="00824651" w:rsidRDefault="00824651" w:rsidP="00EB3A2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06752657" w:rsidR="004152D4" w:rsidRDefault="00EB3A22" w:rsidP="00824651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13 қазандағы</w:t>
      </w:r>
      <w:r w:rsidR="00775D6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«Әлеуметтік көмек көрсетудің, оның мөлшерлерін белгілеудің және Екібастұз қаласы мұқтаж азаматтардың жекелеген санаттарының тізбесін айқындаудың қағидаларын бекіту туралы» № 80/8 шешімінің күші жойылды деп тану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AF59F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лар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«Ашық НҚА» порталында, 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2033928E" w14:textId="77777777" w:rsidR="00416B4A" w:rsidRPr="00416B4A" w:rsidRDefault="00416B4A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93B0F85" w14:textId="7428E86D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 ТЫҢДАЛДЫ: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Джаксыбаева Зейнеп Опабековна,  «Екібастұз қаласы әкімдігінің халықты жұмыспен қамту және әлеуметтік мәселелер бөлімі» ММ басшысы. </w:t>
      </w: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59CF1B4F" w14:textId="77777777" w:rsidR="00416B4A" w:rsidRDefault="00416B4A" w:rsidP="00416B4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4376616" w14:textId="77777777" w:rsidR="00416B4A" w:rsidRPr="00416B4A" w:rsidRDefault="00416B4A" w:rsidP="00416B4A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957962A" w14:textId="71B368FE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СӨЗ СӨЙЛЕГЕНДЕР: Ж.Садвакасов,</w:t>
      </w:r>
      <w:r w:rsidR="00992F91" w:rsidRPr="00992F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Е.Власьева, А.Мейрамова, Н.Винс, М.Ергазина,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 мүшелері.  </w:t>
      </w:r>
    </w:p>
    <w:p w14:paraId="3028BBC0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жобаны ескертусіз қолдау туралы ұсыныс енгізілді.   </w:t>
      </w:r>
    </w:p>
    <w:p w14:paraId="25B77D35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9F73881" w14:textId="77777777" w:rsidR="00416B4A" w:rsidRP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4AC8CA4B" w14:textId="00B8F283" w:rsidR="00416B4A" w:rsidRDefault="00416B4A" w:rsidP="00416B4A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EB3A22" w:rsidRPr="00EB3A2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Әлеуметтiк көмек көрсетудің, оның мөлшерлерiн белгiлеудің және Екібастұз қаласы мұқтаж азаматтардың жекелеген санаттарының тiзбесiн айқындаудың қағидаларын бекіту туралы»  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(бірауыздан).</w:t>
      </w:r>
    </w:p>
    <w:p w14:paraId="6259B756" w14:textId="77777777" w:rsidR="00AF59F2" w:rsidRDefault="00AF59F2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0"/>
    <w:p w14:paraId="3269487D" w14:textId="0E6AE917" w:rsidR="00815EDE" w:rsidRDefault="00416B4A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="00C91C25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Джаксыбаева Зейнеп Опабековна,  «Екібастұз қаласы әкімдігінің халықты жұмыспен қамту және әлеуметтік мәселелер бөлімі» ММ басшысы</w:t>
      </w:r>
      <w:r w:rsidR="004B252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991867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1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1"/>
    <w:p w14:paraId="0F110AF4" w14:textId="44888B1D" w:rsidR="00991867" w:rsidRDefault="00C91C25" w:rsidP="00C91C25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</w:t>
      </w:r>
      <w:r w:rsidR="00275E6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А.Рахимжанова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тің 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</w:p>
    <w:p w14:paraId="7F915921" w14:textId="5A126748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2"/>
    <w:p w14:paraId="522ACA68" w14:textId="25E054A2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EB3A22" w:rsidRPr="00EB3A22">
        <w:rPr>
          <w:lang w:val="kk-KZ"/>
        </w:rPr>
        <w:t xml:space="preserve"> </w:t>
      </w:r>
      <w:r w:rsidR="00EB3A22" w:rsidRPr="00EB3A2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B3A22"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Павлодар облысы Екібастұз қалалық мәслихатының 2023 жылғы                      13 қазандағы «Әлеуметтік көмек көрсетудің, оның мөлшерлерін белгілеудің және Екібастұз қаласы мұқтаж азаматтардың жекелеген санаттарының тізбесін айқындаудың қағидаларын бекіту туралы» № 80/8 шешімінің күші жойылды деп тану туралы»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FDE953F" w14:textId="06ED61D1" w:rsidR="00A25C2D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үшінші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«Павлодар облысы Екібастұз қаласы әкімінің аппараты» ММ 2025 жылғы қоғамдық мониторинг нәтижелері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туралы ақпарат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хабарлады. </w:t>
      </w:r>
    </w:p>
    <w:p w14:paraId="2AF739BC" w14:textId="77777777" w:rsidR="00775D61" w:rsidRDefault="00775D61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3007995" w14:textId="77777777" w:rsidR="00775D61" w:rsidRDefault="00775D61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D3E4009" w14:textId="77777777" w:rsidR="00775D61" w:rsidRDefault="00775D61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9107877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7EA3A41" w14:textId="4294516E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мәселе бойынша ТЫҢДАЛДЫ: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>Дузембаева Айгуль Думаковна, «Павлодар облысы Екібастұз қаласы әкімінің аппараты» ММ мемлекеттік көрсетілетін қызметтер мониторингі және ақпараттық технологиялар бөлімінің бас маманы</w:t>
      </w:r>
      <w:r w:rsidRPr="00EB3A2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6FC9C553" w14:textId="77777777" w:rsidR="00A25C2D" w:rsidRDefault="00A25C2D" w:rsidP="00A25C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80ADA28" w14:textId="77777777" w:rsidR="00A25C2D" w:rsidRDefault="00A25C2D" w:rsidP="00A25C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6D25FC39" w14:textId="35F084D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r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 Н.Винс, Е.Амренов, М.Садвокасов, М.Анисимов-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Қоғамдық кеңестің  мүшелері.  </w:t>
      </w:r>
    </w:p>
    <w:p w14:paraId="654A000E" w14:textId="2A2D9B69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ақпаратты айтылған ұсынымдарды ескере отырып назарға алу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туралы ұсыныс енгізілді.   </w:t>
      </w:r>
    </w:p>
    <w:p w14:paraId="62F101E9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2E325E7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6F31FC16" w14:textId="3F67820F" w:rsidR="00A25C2D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A25C2D">
        <w:rPr>
          <w:rFonts w:ascii="Times New Roman" w:eastAsia="Lucida Sans Unicode" w:hAnsi="Times New Roman" w:cs="Times New Roman"/>
          <w:sz w:val="28"/>
          <w:szCs w:val="28"/>
          <w:lang w:val="kk-KZ"/>
        </w:rPr>
        <w:t>2025 жылғы қоғамдық мониторинг нәтижелері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туралы ақпарат назарға алынсын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A25C2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1536E8F8" w14:textId="18467EBA" w:rsidR="0025717E" w:rsidRDefault="0025717E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Ұсынылсын:</w:t>
      </w:r>
    </w:p>
    <w:p w14:paraId="6BA0CAC8" w14:textId="0094EF06" w:rsidR="00A25C2D" w:rsidRPr="0025717E" w:rsidRDefault="0025717E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«Екібастұз қаласы әкімдігінің халықты жұмыспен қамту және әлеуметтік мәселелер бөлімі» ММ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:</w:t>
      </w:r>
    </w:p>
    <w:p w14:paraId="2201D46B" w14:textId="77777777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Қазақстан Республикасының қолданыстағы заңнамасына сәйкес мемлекеттік қызметтерді уақтылы және сапалы көрсетуді қамтамасыз ету;</w:t>
      </w:r>
    </w:p>
    <w:p w14:paraId="752BBC8C" w14:textId="794B01D5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әкімдігінің тұрғын үй-коммуналдық шаруашылық, жолаушылар көлігі және автомобиль жолдары бөлімі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»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ММ:</w:t>
      </w:r>
    </w:p>
    <w:p w14:paraId="29ED4304" w14:textId="77777777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Мемлекеттік қызмет көрсету тәртібін түсіндіру бойынша халық арасында жұмысты жандандыру;</w:t>
      </w:r>
    </w:p>
    <w:p w14:paraId="00B0B237" w14:textId="41F4EF3E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әкімдігінің мәдениет, тілдерді дамыту, дене шынықтыру және спорт бөлімі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» 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ММ:</w:t>
      </w:r>
    </w:p>
    <w:p w14:paraId="15B19DDB" w14:textId="2BEFA90F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көрсетілетін қызметті алушылардың қатысуымен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емлекеттік қызметтер көрсету мәселелері бойынша түсіндіру іс-шараларын (жәрмеңкелер, дөңгелек үстелдер, тікелей эфирлер, Ашық есік күндері, брошюралар, мақалалар тарату және т. б.) өткізу;</w:t>
      </w:r>
    </w:p>
    <w:p w14:paraId="0C2544BE" w14:textId="0F66E424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әкімдігінің сәулет және қала құрылысы бөлімі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»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ММ:</w:t>
      </w:r>
    </w:p>
    <w:p w14:paraId="0CCAEF90" w14:textId="551324BA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емлекеттік қызмет көрсету кезінде туындаған проблемалар бойынша ұсыныстар енгізу (құқықтық қайшылықтар, АЖ-дағы кемшіліктер және т.б.).</w:t>
      </w:r>
    </w:p>
    <w:p w14:paraId="3DA67566" w14:textId="6799775B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әкімдігінің жер қатынастары бөлімі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»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ММ:</w:t>
      </w:r>
    </w:p>
    <w:p w14:paraId="35F296DB" w14:textId="4F6056A6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емлекеттік қызмет көрсету тәртібін түсіндіру бойынша халық арасында жұмысты жандандыру;</w:t>
      </w:r>
    </w:p>
    <w:p w14:paraId="3692305E" w14:textId="30BD6FFF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емлекеттік қызмет көрсету тәртібі туралы қадамдық нұсқаулықтар мен түсіндірмелері бар брошюралар мен бейнематериалдар әзірлеу;</w:t>
      </w:r>
    </w:p>
    <w:p w14:paraId="07D5D3CC" w14:textId="50C2774A" w:rsidR="0025717E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«П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авлодар облысы Екібастұз қаласы әкімінің аппараты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» </w:t>
      </w:r>
      <w:r w:rsidRPr="0025717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ММ:</w:t>
      </w:r>
    </w:p>
    <w:p w14:paraId="7E36D014" w14:textId="6A7ECBD7" w:rsidR="00AF59F2" w:rsidRPr="0025717E" w:rsidRDefault="0025717E" w:rsidP="0025717E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 Екібастұз қаласы әкімдігінің атқарушы органдары</w:t>
      </w:r>
      <w:r w:rsidR="00FF6ED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ның</w:t>
      </w:r>
      <w:r w:rsidRPr="0025717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мемлекеттік қызметтер көрсету сапасына тұрақты мониторинг жүргізу.</w:t>
      </w:r>
    </w:p>
    <w:p w14:paraId="6F2B4585" w14:textId="77777777" w:rsidR="002E71DC" w:rsidRPr="0025717E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3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3982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33D9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14BFA"/>
    <w:rsid w:val="002264C2"/>
    <w:rsid w:val="0022776D"/>
    <w:rsid w:val="002509B7"/>
    <w:rsid w:val="0025717E"/>
    <w:rsid w:val="002609F9"/>
    <w:rsid w:val="0027137A"/>
    <w:rsid w:val="00274C6D"/>
    <w:rsid w:val="00275E6C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16B4A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06E71"/>
    <w:rsid w:val="005135C6"/>
    <w:rsid w:val="00515EF9"/>
    <w:rsid w:val="00516F40"/>
    <w:rsid w:val="005264F0"/>
    <w:rsid w:val="005277CE"/>
    <w:rsid w:val="00527C9B"/>
    <w:rsid w:val="00531BAA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85EBF"/>
    <w:rsid w:val="00687192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22402"/>
    <w:rsid w:val="007320DE"/>
    <w:rsid w:val="00737B8E"/>
    <w:rsid w:val="00740A3F"/>
    <w:rsid w:val="007432B3"/>
    <w:rsid w:val="00745A4F"/>
    <w:rsid w:val="00745E8E"/>
    <w:rsid w:val="00752801"/>
    <w:rsid w:val="007545FC"/>
    <w:rsid w:val="00775D61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5CA"/>
    <w:rsid w:val="008238D0"/>
    <w:rsid w:val="00824651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271AC"/>
    <w:rsid w:val="00934645"/>
    <w:rsid w:val="00950491"/>
    <w:rsid w:val="0095439D"/>
    <w:rsid w:val="00955F7D"/>
    <w:rsid w:val="00962601"/>
    <w:rsid w:val="00970FA7"/>
    <w:rsid w:val="00991867"/>
    <w:rsid w:val="00992F91"/>
    <w:rsid w:val="00996641"/>
    <w:rsid w:val="009B488C"/>
    <w:rsid w:val="009B569D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25C2D"/>
    <w:rsid w:val="00A30CC7"/>
    <w:rsid w:val="00A325EF"/>
    <w:rsid w:val="00A35818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C20C7"/>
    <w:rsid w:val="00AD0875"/>
    <w:rsid w:val="00AD2971"/>
    <w:rsid w:val="00AF59F2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A6F88"/>
    <w:rsid w:val="00BB02EB"/>
    <w:rsid w:val="00BC2D97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11513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6243"/>
    <w:rsid w:val="00D779E3"/>
    <w:rsid w:val="00D90877"/>
    <w:rsid w:val="00D928A3"/>
    <w:rsid w:val="00D93907"/>
    <w:rsid w:val="00D964FB"/>
    <w:rsid w:val="00DB73EA"/>
    <w:rsid w:val="00DC48FC"/>
    <w:rsid w:val="00E16D76"/>
    <w:rsid w:val="00E23DD9"/>
    <w:rsid w:val="00E25638"/>
    <w:rsid w:val="00E31504"/>
    <w:rsid w:val="00E418A2"/>
    <w:rsid w:val="00E42706"/>
    <w:rsid w:val="00E44B16"/>
    <w:rsid w:val="00E45427"/>
    <w:rsid w:val="00E479E3"/>
    <w:rsid w:val="00E52F92"/>
    <w:rsid w:val="00E537E3"/>
    <w:rsid w:val="00E66870"/>
    <w:rsid w:val="00E676BA"/>
    <w:rsid w:val="00E94DBA"/>
    <w:rsid w:val="00E9780F"/>
    <w:rsid w:val="00E979B9"/>
    <w:rsid w:val="00EA3612"/>
    <w:rsid w:val="00EB073D"/>
    <w:rsid w:val="00EB3A22"/>
    <w:rsid w:val="00EC325F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  <w:rsid w:val="00FF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131</cp:revision>
  <cp:lastPrinted>2026-03-31T12:46:00Z</cp:lastPrinted>
  <dcterms:created xsi:type="dcterms:W3CDTF">2016-01-28T08:12:00Z</dcterms:created>
  <dcterms:modified xsi:type="dcterms:W3CDTF">2026-03-31T12:46:00Z</dcterms:modified>
</cp:coreProperties>
</file>